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1685A" w14:textId="5FF55F3A" w:rsidR="000D14FB" w:rsidRPr="004563BF" w:rsidRDefault="000D14FB" w:rsidP="000D14FB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4563BF">
        <w:rPr>
          <w:rFonts w:asciiTheme="minorHAnsi" w:hAnsiTheme="minorHAnsi" w:cstheme="minorHAnsi"/>
          <w:b/>
          <w:color w:val="C00000"/>
          <w:sz w:val="44"/>
          <w:szCs w:val="44"/>
        </w:rPr>
        <w:t>HX3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360</w:t>
      </w:r>
      <w:r w:rsidRPr="004563BF">
        <w:rPr>
          <w:rFonts w:asciiTheme="minorHAnsi" w:hAnsiTheme="minorHAnsi" w:cstheme="minorHAnsi"/>
          <w:b/>
          <w:sz w:val="16"/>
          <w:szCs w:val="16"/>
        </w:rPr>
        <w:tab/>
      </w:r>
      <w:r w:rsidRPr="004563BF">
        <w:rPr>
          <w:rFonts w:asciiTheme="minorHAnsi" w:hAnsiTheme="minorHAnsi" w:cstheme="minorHAnsi"/>
          <w:b/>
          <w:sz w:val="16"/>
          <w:szCs w:val="16"/>
        </w:rPr>
        <w:tab/>
      </w:r>
      <w:r w:rsidRPr="004563BF">
        <w:rPr>
          <w:rFonts w:asciiTheme="minorHAnsi" w:hAnsiTheme="minorHAnsi" w:cstheme="minorHAnsi"/>
          <w:b/>
          <w:sz w:val="16"/>
          <w:szCs w:val="16"/>
        </w:rPr>
        <w:tab/>
      </w:r>
      <w:r w:rsidRPr="004563BF">
        <w:rPr>
          <w:rFonts w:asciiTheme="minorHAnsi" w:hAnsiTheme="minorHAnsi" w:cstheme="minorHAnsi"/>
          <w:b/>
          <w:sz w:val="16"/>
          <w:szCs w:val="16"/>
        </w:rPr>
        <w:tab/>
      </w:r>
      <w:r w:rsidRPr="004563BF">
        <w:rPr>
          <w:rFonts w:asciiTheme="minorHAnsi" w:hAnsiTheme="minorHAnsi" w:cstheme="minorHAnsi"/>
          <w:b/>
          <w:sz w:val="16"/>
          <w:szCs w:val="16"/>
        </w:rPr>
        <w:tab/>
      </w:r>
      <w:r w:rsidRPr="004563BF">
        <w:rPr>
          <w:rFonts w:asciiTheme="minorHAnsi" w:hAnsiTheme="minorHAnsi" w:cstheme="minorHAnsi"/>
          <w:b/>
          <w:sz w:val="16"/>
          <w:szCs w:val="16"/>
        </w:rPr>
        <w:tab/>
      </w:r>
      <w:r w:rsidRPr="004563BF">
        <w:rPr>
          <w:rFonts w:asciiTheme="minorHAnsi" w:hAnsiTheme="minorHAnsi" w:cstheme="minorHAnsi"/>
          <w:b/>
          <w:sz w:val="16"/>
          <w:szCs w:val="16"/>
        </w:rPr>
        <w:tab/>
      </w:r>
      <w:r w:rsidRPr="004563BF">
        <w:rPr>
          <w:rFonts w:asciiTheme="minorHAnsi" w:hAnsiTheme="minorHAnsi" w:cstheme="minorHAnsi"/>
          <w:b/>
          <w:sz w:val="16"/>
          <w:szCs w:val="16"/>
        </w:rPr>
        <w:tab/>
      </w:r>
      <w:r>
        <w:rPr>
          <w:rFonts w:asciiTheme="minorHAnsi" w:hAnsiTheme="minorHAnsi" w:cstheme="minorHAnsi"/>
          <w:b/>
          <w:sz w:val="16"/>
          <w:szCs w:val="16"/>
        </w:rPr>
        <w:tab/>
      </w:r>
      <w:r w:rsidRPr="004563BF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24 gennaio</w:t>
      </w:r>
      <w:r w:rsidRPr="004563BF">
        <w:rPr>
          <w:rFonts w:asciiTheme="minorHAnsi" w:hAnsiTheme="minorHAnsi" w:cstheme="minorHAnsi"/>
          <w:i/>
          <w:sz w:val="16"/>
          <w:szCs w:val="16"/>
        </w:rPr>
        <w:t xml:space="preserve"> 202</w:t>
      </w:r>
      <w:r>
        <w:rPr>
          <w:rFonts w:asciiTheme="minorHAnsi" w:hAnsiTheme="minorHAnsi" w:cstheme="minorHAnsi"/>
          <w:i/>
          <w:sz w:val="16"/>
          <w:szCs w:val="16"/>
        </w:rPr>
        <w:t>5</w:t>
      </w:r>
    </w:p>
    <w:p w14:paraId="6A912F57" w14:textId="2BD886AF" w:rsidR="000D14FB" w:rsidRDefault="000D14FB" w:rsidP="000D14FB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0D14FB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4EDB25E8" wp14:editId="1A3B9FAB">
            <wp:extent cx="1825200" cy="2520000"/>
            <wp:effectExtent l="0" t="0" r="3810" b="0"/>
            <wp:docPr id="1071981844" name="Immagine 1" descr="Immagine che contiene testo, giornale, Pubblicazion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981844" name="Immagine 1" descr="Immagine che contiene testo, giornale, Pubblicazione, Carta da giornal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5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31A37CA3" wp14:editId="0677780A">
            <wp:extent cx="2095200" cy="2520000"/>
            <wp:effectExtent l="0" t="0" r="635" b="0"/>
            <wp:docPr id="154633107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2C734F99" wp14:editId="2CB3BD72">
            <wp:extent cx="1724400" cy="2520000"/>
            <wp:effectExtent l="0" t="0" r="9525" b="0"/>
            <wp:docPr id="156995975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B964C4" w14:textId="7C693131" w:rsidR="000D14FB" w:rsidRPr="004563BF" w:rsidRDefault="000D14FB" w:rsidP="000D14FB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4563BF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4563BF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1142739A" w14:textId="77777777" w:rsidR="000D14FB" w:rsidRPr="000D14FB" w:rsidRDefault="000D14FB" w:rsidP="000D14FB">
      <w:pPr>
        <w:jc w:val="both"/>
        <w:rPr>
          <w:rFonts w:ascii="Calibri" w:hAnsi="Calibri" w:cs="Calibri"/>
          <w:sz w:val="28"/>
          <w:szCs w:val="28"/>
        </w:rPr>
      </w:pPr>
      <w:r w:rsidRPr="000D14FB">
        <w:rPr>
          <w:rStyle w:val="Enfasigrassetto"/>
          <w:rFonts w:ascii="Calibri" w:hAnsi="Calibri" w:cs="Calibri"/>
          <w:b w:val="0"/>
          <w:sz w:val="28"/>
          <w:szCs w:val="28"/>
        </w:rPr>
        <w:t>Il</w:t>
      </w:r>
      <w:r w:rsidRPr="000D14FB">
        <w:rPr>
          <w:rStyle w:val="Enfasigrassetto"/>
          <w:rFonts w:ascii="Calibri" w:hAnsi="Calibri" w:cs="Calibri"/>
          <w:sz w:val="28"/>
          <w:szCs w:val="28"/>
        </w:rPr>
        <w:t xml:space="preserve"> *</w:t>
      </w:r>
      <w:proofErr w:type="gramStart"/>
      <w:r w:rsidRPr="000D14FB">
        <w:rPr>
          <w:rStyle w:val="Enfasigrassetto"/>
          <w:rFonts w:ascii="Calibri" w:hAnsi="Calibri" w:cs="Calibri"/>
          <w:sz w:val="28"/>
          <w:szCs w:val="28"/>
        </w:rPr>
        <w:t xml:space="preserve">popolo </w:t>
      </w:r>
      <w:r w:rsidRPr="000D14FB">
        <w:rPr>
          <w:rStyle w:val="Enfasigrassetto"/>
          <w:rFonts w:ascii="Calibri" w:hAnsi="Calibri" w:cs="Calibri"/>
          <w:b w:val="0"/>
          <w:sz w:val="28"/>
          <w:szCs w:val="28"/>
        </w:rPr>
        <w:t>:</w:t>
      </w:r>
      <w:proofErr w:type="gramEnd"/>
      <w:r w:rsidRPr="000D14FB">
        <w:rPr>
          <w:rStyle w:val="Enfasigrassetto"/>
          <w:rFonts w:ascii="Calibri" w:hAnsi="Calibri" w:cs="Calibri"/>
          <w:b w:val="0"/>
          <w:sz w:val="28"/>
          <w:szCs w:val="28"/>
        </w:rPr>
        <w:t xml:space="preserve"> giornale politico della Sicilia.</w:t>
      </w:r>
      <w:r w:rsidRPr="000D14FB">
        <w:rPr>
          <w:rStyle w:val="Enfasigrassetto"/>
          <w:rFonts w:ascii="Calibri" w:hAnsi="Calibri" w:cs="Calibri"/>
          <w:sz w:val="28"/>
          <w:szCs w:val="28"/>
        </w:rPr>
        <w:t xml:space="preserve"> </w:t>
      </w:r>
      <w:r w:rsidRPr="000D14FB">
        <w:rPr>
          <w:rFonts w:ascii="Calibri" w:hAnsi="Calibri" w:cs="Calibri"/>
          <w:sz w:val="28"/>
          <w:szCs w:val="28"/>
        </w:rPr>
        <w:t xml:space="preserve">- N. 1 (9 </w:t>
      </w:r>
      <w:proofErr w:type="spellStart"/>
      <w:r w:rsidRPr="000D14FB">
        <w:rPr>
          <w:rFonts w:ascii="Calibri" w:hAnsi="Calibri" w:cs="Calibri"/>
          <w:sz w:val="28"/>
          <w:szCs w:val="28"/>
        </w:rPr>
        <w:t>febbraro</w:t>
      </w:r>
      <w:proofErr w:type="spellEnd"/>
      <w:r w:rsidRPr="000D14FB">
        <w:rPr>
          <w:rFonts w:ascii="Calibri" w:hAnsi="Calibri" w:cs="Calibri"/>
          <w:sz w:val="28"/>
          <w:szCs w:val="28"/>
        </w:rPr>
        <w:t xml:space="preserve"> </w:t>
      </w:r>
      <w:proofErr w:type="gramStart"/>
      <w:r w:rsidRPr="000D14FB">
        <w:rPr>
          <w:rFonts w:ascii="Calibri" w:hAnsi="Calibri" w:cs="Calibri"/>
          <w:sz w:val="28"/>
          <w:szCs w:val="28"/>
        </w:rPr>
        <w:t>1848)-</w:t>
      </w:r>
      <w:proofErr w:type="gramEnd"/>
      <w:r w:rsidRPr="000D14FB">
        <w:rPr>
          <w:rFonts w:ascii="Calibri" w:hAnsi="Calibri" w:cs="Calibri"/>
          <w:sz w:val="28"/>
          <w:szCs w:val="28"/>
        </w:rPr>
        <w:t xml:space="preserve">n. 16 (07 aprile 1848) ; serie seconda, anno 1, n. 1 (23 settembre 1848)-n. 7 (16 dicembre 1848). - </w:t>
      </w:r>
      <w:proofErr w:type="gramStart"/>
      <w:r w:rsidRPr="000D14FB">
        <w:rPr>
          <w:rFonts w:ascii="Calibri" w:hAnsi="Calibri" w:cs="Calibri"/>
          <w:sz w:val="28"/>
          <w:szCs w:val="28"/>
        </w:rPr>
        <w:t>Palermo :</w:t>
      </w:r>
      <w:proofErr w:type="gramEnd"/>
      <w:r w:rsidRPr="000D14FB">
        <w:rPr>
          <w:rFonts w:ascii="Calibri" w:hAnsi="Calibri" w:cs="Calibri"/>
          <w:sz w:val="28"/>
          <w:szCs w:val="28"/>
        </w:rPr>
        <w:t xml:space="preserve"> Tipografia Francesco Ruffino, 1848. - 23 </w:t>
      </w:r>
      <w:proofErr w:type="gramStart"/>
      <w:r w:rsidRPr="000D14FB">
        <w:rPr>
          <w:rFonts w:ascii="Calibri" w:hAnsi="Calibri" w:cs="Calibri"/>
          <w:sz w:val="28"/>
          <w:szCs w:val="28"/>
        </w:rPr>
        <w:t>fascicoli ;</w:t>
      </w:r>
      <w:proofErr w:type="gramEnd"/>
      <w:r w:rsidRPr="000D14FB">
        <w:rPr>
          <w:rFonts w:ascii="Calibri" w:hAnsi="Calibri" w:cs="Calibri"/>
          <w:sz w:val="28"/>
          <w:szCs w:val="28"/>
        </w:rPr>
        <w:t xml:space="preserve"> 42 x 29 cm. ((Bisettimanale. - PAL0083359 </w:t>
      </w:r>
    </w:p>
    <w:p w14:paraId="3D59A606" w14:textId="5ED21743" w:rsidR="000D14FB" w:rsidRPr="000D14FB" w:rsidRDefault="000D14FB" w:rsidP="000D14FB">
      <w:pPr>
        <w:jc w:val="both"/>
        <w:rPr>
          <w:rFonts w:ascii="Calibri" w:hAnsi="Calibri" w:cs="Calibri"/>
          <w:sz w:val="28"/>
          <w:szCs w:val="28"/>
        </w:rPr>
      </w:pPr>
      <w:r w:rsidRPr="000D14FB">
        <w:rPr>
          <w:rFonts w:ascii="Calibri" w:hAnsi="Calibri" w:cs="Calibri"/>
          <w:b/>
          <w:bCs/>
          <w:color w:val="C00000"/>
          <w:sz w:val="28"/>
          <w:szCs w:val="28"/>
        </w:rPr>
        <w:t>Copia digitale</w:t>
      </w:r>
      <w:r w:rsidRPr="000D14FB">
        <w:rPr>
          <w:rFonts w:ascii="Calibri" w:hAnsi="Calibri" w:cs="Calibri"/>
          <w:color w:val="C00000"/>
          <w:sz w:val="28"/>
          <w:szCs w:val="28"/>
        </w:rPr>
        <w:t xml:space="preserve"> </w:t>
      </w:r>
      <w:r w:rsidRPr="000D14FB">
        <w:rPr>
          <w:rFonts w:ascii="Calibri" w:hAnsi="Calibri" w:cs="Calibri"/>
          <w:sz w:val="28"/>
          <w:szCs w:val="28"/>
        </w:rPr>
        <w:t xml:space="preserve">n. 1 (9 </w:t>
      </w:r>
      <w:proofErr w:type="spellStart"/>
      <w:proofErr w:type="gramStart"/>
      <w:r w:rsidRPr="000D14FB">
        <w:rPr>
          <w:rFonts w:ascii="Calibri" w:hAnsi="Calibri" w:cs="Calibri"/>
          <w:sz w:val="28"/>
          <w:szCs w:val="28"/>
        </w:rPr>
        <w:t>febbra</w:t>
      </w:r>
      <w:r w:rsidRPr="000D14FB">
        <w:rPr>
          <w:rFonts w:ascii="Calibri" w:hAnsi="Calibri" w:cs="Calibri"/>
          <w:sz w:val="28"/>
          <w:szCs w:val="28"/>
        </w:rPr>
        <w:t>r</w:t>
      </w:r>
      <w:r w:rsidRPr="000D14FB">
        <w:rPr>
          <w:rFonts w:ascii="Calibri" w:hAnsi="Calibri" w:cs="Calibri"/>
          <w:sz w:val="28"/>
          <w:szCs w:val="28"/>
        </w:rPr>
        <w:t>o</w:t>
      </w:r>
      <w:proofErr w:type="spellEnd"/>
      <w:r w:rsidRPr="000D14FB">
        <w:rPr>
          <w:rFonts w:ascii="Calibri" w:hAnsi="Calibri" w:cs="Calibri"/>
          <w:sz w:val="28"/>
          <w:szCs w:val="28"/>
        </w:rPr>
        <w:t>)-</w:t>
      </w:r>
      <w:proofErr w:type="gramEnd"/>
      <w:r w:rsidRPr="000D14FB">
        <w:rPr>
          <w:rFonts w:ascii="Calibri" w:hAnsi="Calibri" w:cs="Calibri"/>
          <w:sz w:val="28"/>
          <w:szCs w:val="28"/>
        </w:rPr>
        <w:t xml:space="preserve">8 (4 marzo) a: </w:t>
      </w:r>
      <w:r w:rsidRPr="000D14FB">
        <w:rPr>
          <w:rFonts w:ascii="Calibri" w:hAnsi="Calibri" w:cs="Calibri"/>
          <w:sz w:val="28"/>
          <w:szCs w:val="28"/>
        </w:rPr>
        <w:br/>
      </w:r>
      <w:hyperlink r:id="rId7" w:tgtFrame="_blank" w:tooltip="Link a copia digitale di 1" w:history="1">
        <w:r w:rsidRPr="000D14FB">
          <w:rPr>
            <w:rStyle w:val="Collegamentoipertestuale"/>
            <w:rFonts w:ascii="Calibri" w:hAnsi="Calibri" w:cs="Calibri"/>
            <w:sz w:val="28"/>
            <w:szCs w:val="28"/>
          </w:rPr>
          <w:t>http://docbcrs.bibliotecaregio</w:t>
        </w:r>
        <w:r w:rsidRPr="000D14FB">
          <w:rPr>
            <w:rStyle w:val="Collegamentoipertestuale"/>
            <w:rFonts w:ascii="Calibri" w:hAnsi="Calibri" w:cs="Calibri"/>
            <w:sz w:val="28"/>
            <w:szCs w:val="28"/>
          </w:rPr>
          <w:t>nalepalermo.it/il_popolo.pdf</w:t>
        </w:r>
      </w:hyperlink>
    </w:p>
    <w:p w14:paraId="69B9C146" w14:textId="77777777" w:rsidR="000D14FB" w:rsidRPr="000D14FB" w:rsidRDefault="000D14FB" w:rsidP="000D14FB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33430E2B" w14:textId="6EDB2F7D" w:rsidR="000D14FB" w:rsidRPr="000D14FB" w:rsidRDefault="000D14FB" w:rsidP="000D14FB">
      <w:pPr>
        <w:jc w:val="both"/>
        <w:rPr>
          <w:rFonts w:ascii="Calibri" w:hAnsi="Calibri" w:cs="Calibri"/>
          <w:sz w:val="28"/>
          <w:szCs w:val="28"/>
        </w:rPr>
      </w:pPr>
      <w:r w:rsidRPr="000D14FB">
        <w:rPr>
          <w:rFonts w:ascii="Calibri" w:hAnsi="Calibri" w:cs="Calibri"/>
          <w:b/>
          <w:bCs/>
          <w:sz w:val="28"/>
          <w:szCs w:val="28"/>
        </w:rPr>
        <w:t xml:space="preserve">*Bullettino del </w:t>
      </w:r>
      <w:proofErr w:type="gramStart"/>
      <w:r w:rsidRPr="000D14FB">
        <w:rPr>
          <w:rFonts w:ascii="Calibri" w:hAnsi="Calibri" w:cs="Calibri"/>
          <w:b/>
          <w:bCs/>
          <w:sz w:val="28"/>
          <w:szCs w:val="28"/>
        </w:rPr>
        <w:t>giorno</w:t>
      </w:r>
      <w:r w:rsidRPr="000D14FB">
        <w:rPr>
          <w:rFonts w:ascii="Calibri" w:hAnsi="Calibri" w:cs="Calibri"/>
          <w:bCs/>
          <w:sz w:val="28"/>
          <w:szCs w:val="28"/>
        </w:rPr>
        <w:t xml:space="preserve"> :</w:t>
      </w:r>
      <w:proofErr w:type="gramEnd"/>
      <w:r w:rsidRPr="000D14FB">
        <w:rPr>
          <w:rFonts w:ascii="Calibri" w:hAnsi="Calibri" w:cs="Calibri"/>
          <w:bCs/>
          <w:sz w:val="28"/>
          <w:szCs w:val="28"/>
        </w:rPr>
        <w:t xml:space="preserve"> foglietto filiale al giornale Il popolo.</w:t>
      </w:r>
      <w:r w:rsidRPr="000D14FB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0D14FB">
        <w:rPr>
          <w:rFonts w:ascii="Calibri" w:hAnsi="Calibri" w:cs="Calibri"/>
          <w:sz w:val="28"/>
          <w:szCs w:val="28"/>
        </w:rPr>
        <w:t xml:space="preserve">- N. 1 (13 </w:t>
      </w:r>
      <w:proofErr w:type="spellStart"/>
      <w:r w:rsidRPr="000D14FB">
        <w:rPr>
          <w:rFonts w:ascii="Calibri" w:hAnsi="Calibri" w:cs="Calibri"/>
          <w:sz w:val="28"/>
          <w:szCs w:val="28"/>
        </w:rPr>
        <w:t>febbraro</w:t>
      </w:r>
      <w:proofErr w:type="spellEnd"/>
      <w:r w:rsidRPr="000D14FB">
        <w:rPr>
          <w:rFonts w:ascii="Calibri" w:hAnsi="Calibri" w:cs="Calibri"/>
          <w:sz w:val="28"/>
          <w:szCs w:val="28"/>
        </w:rPr>
        <w:t xml:space="preserve"> </w:t>
      </w:r>
      <w:proofErr w:type="gramStart"/>
      <w:r w:rsidRPr="000D14FB">
        <w:rPr>
          <w:rFonts w:ascii="Calibri" w:hAnsi="Calibri" w:cs="Calibri"/>
          <w:sz w:val="28"/>
          <w:szCs w:val="28"/>
        </w:rPr>
        <w:t>1848)-</w:t>
      </w:r>
      <w:proofErr w:type="gramEnd"/>
      <w:r w:rsidRPr="000D14FB">
        <w:rPr>
          <w:rFonts w:ascii="Calibri" w:hAnsi="Calibri" w:cs="Calibri"/>
          <w:sz w:val="28"/>
          <w:szCs w:val="28"/>
        </w:rPr>
        <w:t xml:space="preserve">n. 13 (4 marzo 1848). - </w:t>
      </w:r>
      <w:proofErr w:type="gramStart"/>
      <w:r w:rsidRPr="000D14FB">
        <w:rPr>
          <w:rFonts w:ascii="Calibri" w:hAnsi="Calibri" w:cs="Calibri"/>
          <w:sz w:val="28"/>
          <w:szCs w:val="28"/>
        </w:rPr>
        <w:t>Palermo :</w:t>
      </w:r>
      <w:proofErr w:type="gramEnd"/>
      <w:r w:rsidRPr="000D14FB">
        <w:rPr>
          <w:rFonts w:ascii="Calibri" w:hAnsi="Calibri" w:cs="Calibri"/>
          <w:sz w:val="28"/>
          <w:szCs w:val="28"/>
        </w:rPr>
        <w:t xml:space="preserve"> Tipografia Francesco Ruffino, 1848. – 13 </w:t>
      </w:r>
      <w:proofErr w:type="gramStart"/>
      <w:r w:rsidRPr="000D14FB">
        <w:rPr>
          <w:rFonts w:ascii="Calibri" w:hAnsi="Calibri" w:cs="Calibri"/>
          <w:sz w:val="28"/>
          <w:szCs w:val="28"/>
        </w:rPr>
        <w:t>fasc. ;</w:t>
      </w:r>
      <w:proofErr w:type="gramEnd"/>
      <w:r w:rsidRPr="000D14FB">
        <w:rPr>
          <w:rFonts w:ascii="Calibri" w:hAnsi="Calibri" w:cs="Calibri"/>
          <w:sz w:val="28"/>
          <w:szCs w:val="28"/>
        </w:rPr>
        <w:t xml:space="preserve"> 25 x 21 cm. ((Quotidiano. - IEI0105153</w:t>
      </w:r>
    </w:p>
    <w:p w14:paraId="2E83673B" w14:textId="77777777" w:rsidR="000D14FB" w:rsidRPr="000D14FB" w:rsidRDefault="000D14FB" w:rsidP="000D14FB">
      <w:pPr>
        <w:jc w:val="both"/>
        <w:rPr>
          <w:rFonts w:ascii="Calibri" w:hAnsi="Calibri" w:cs="Calibri"/>
          <w:sz w:val="28"/>
          <w:szCs w:val="28"/>
        </w:rPr>
      </w:pPr>
      <w:r w:rsidRPr="000D14FB">
        <w:rPr>
          <w:rFonts w:ascii="Calibri" w:hAnsi="Calibri" w:cs="Calibri"/>
          <w:sz w:val="28"/>
          <w:szCs w:val="28"/>
        </w:rPr>
        <w:t xml:space="preserve">Supplemento a: </w:t>
      </w:r>
      <w:hyperlink r:id="rId8" w:tooltip="Supplemento di PAL0083359" w:history="1">
        <w:r w:rsidRPr="000D14FB">
          <w:rPr>
            <w:rStyle w:val="Collegamentoipertestuale"/>
            <w:rFonts w:ascii="Calibri" w:hAnsi="Calibri" w:cs="Calibri"/>
            <w:sz w:val="28"/>
            <w:szCs w:val="28"/>
          </w:rPr>
          <w:t>Il *popolo : giornale politico della Sicilia</w:t>
        </w:r>
      </w:hyperlink>
    </w:p>
    <w:p w14:paraId="021C1396" w14:textId="77777777" w:rsidR="000D14FB" w:rsidRPr="000D14FB" w:rsidRDefault="000D14FB" w:rsidP="000D14FB">
      <w:pPr>
        <w:jc w:val="both"/>
        <w:rPr>
          <w:rFonts w:ascii="Calibri" w:hAnsi="Calibri" w:cs="Calibri"/>
          <w:sz w:val="28"/>
          <w:szCs w:val="28"/>
        </w:rPr>
      </w:pPr>
      <w:r w:rsidRPr="000D14FB">
        <w:rPr>
          <w:rFonts w:ascii="Calibri" w:hAnsi="Calibri" w:cs="Calibri"/>
          <w:b/>
          <w:bCs/>
          <w:color w:val="C00000"/>
          <w:sz w:val="28"/>
          <w:szCs w:val="28"/>
        </w:rPr>
        <w:t>Copia digitale</w:t>
      </w:r>
      <w:r w:rsidRPr="000D14FB">
        <w:rPr>
          <w:rFonts w:ascii="Calibri" w:hAnsi="Calibri" w:cs="Calibri"/>
          <w:color w:val="C00000"/>
          <w:sz w:val="28"/>
          <w:szCs w:val="28"/>
        </w:rPr>
        <w:t xml:space="preserve"> </w:t>
      </w:r>
      <w:r w:rsidRPr="000D14FB">
        <w:rPr>
          <w:rFonts w:ascii="Calibri" w:hAnsi="Calibri" w:cs="Calibri"/>
          <w:sz w:val="28"/>
          <w:szCs w:val="28"/>
        </w:rPr>
        <w:t xml:space="preserve">n. 2-13 a: </w:t>
      </w:r>
      <w:hyperlink r:id="rId9" w:history="1">
        <w:r w:rsidRPr="000D14FB">
          <w:rPr>
            <w:rStyle w:val="Collegamentoipertestuale"/>
            <w:rFonts w:ascii="Calibri" w:hAnsi="Calibri" w:cs="Calibri"/>
            <w:sz w:val="28"/>
            <w:szCs w:val="28"/>
          </w:rPr>
          <w:t>http://docbcrs.bibliotecare</w:t>
        </w:r>
        <w:r w:rsidRPr="000D14FB">
          <w:rPr>
            <w:rStyle w:val="Collegamentoipertestuale"/>
            <w:rFonts w:ascii="Calibri" w:hAnsi="Calibri" w:cs="Calibri"/>
            <w:sz w:val="28"/>
            <w:szCs w:val="28"/>
          </w:rPr>
          <w:t>gionalepalermo.it/per_est_138_6.pdf</w:t>
        </w:r>
      </w:hyperlink>
    </w:p>
    <w:p w14:paraId="1171EE7B" w14:textId="77777777" w:rsidR="000D14FB" w:rsidRPr="000D14FB" w:rsidRDefault="000D14FB" w:rsidP="000D14FB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0A280A1B" w14:textId="163885CE" w:rsidR="000D14FB" w:rsidRPr="000D14FB" w:rsidRDefault="000D14FB" w:rsidP="000D14FB">
      <w:pPr>
        <w:jc w:val="both"/>
        <w:rPr>
          <w:rFonts w:ascii="Calibri" w:hAnsi="Calibri" w:cs="Calibri"/>
          <w:sz w:val="28"/>
          <w:szCs w:val="28"/>
        </w:rPr>
      </w:pPr>
      <w:r w:rsidRPr="000D14FB">
        <w:rPr>
          <w:rFonts w:ascii="Calibri" w:hAnsi="Calibri" w:cs="Calibri"/>
          <w:b/>
          <w:bCs/>
          <w:sz w:val="28"/>
          <w:szCs w:val="28"/>
        </w:rPr>
        <w:t xml:space="preserve">*Notiziario del giornale Il Popolo. </w:t>
      </w:r>
      <w:r w:rsidRPr="000D14FB">
        <w:rPr>
          <w:rFonts w:ascii="Calibri" w:hAnsi="Calibri" w:cs="Calibri"/>
          <w:sz w:val="28"/>
          <w:szCs w:val="28"/>
        </w:rPr>
        <w:t xml:space="preserve">- N. 1 (8 marzo </w:t>
      </w:r>
      <w:proofErr w:type="gramStart"/>
      <w:r w:rsidRPr="000D14FB">
        <w:rPr>
          <w:rFonts w:ascii="Calibri" w:hAnsi="Calibri" w:cs="Calibri"/>
          <w:sz w:val="28"/>
          <w:szCs w:val="28"/>
        </w:rPr>
        <w:t>1848)-</w:t>
      </w:r>
      <w:proofErr w:type="gramEnd"/>
      <w:r w:rsidRPr="000D14FB">
        <w:rPr>
          <w:rFonts w:ascii="Calibri" w:hAnsi="Calibri" w:cs="Calibri"/>
          <w:sz w:val="28"/>
          <w:szCs w:val="28"/>
        </w:rPr>
        <w:t xml:space="preserve">n. 28 (1848). - </w:t>
      </w:r>
      <w:proofErr w:type="gramStart"/>
      <w:r w:rsidRPr="000D14FB">
        <w:rPr>
          <w:rFonts w:ascii="Calibri" w:hAnsi="Calibri" w:cs="Calibri"/>
          <w:sz w:val="28"/>
          <w:szCs w:val="28"/>
        </w:rPr>
        <w:t>Palermo :</w:t>
      </w:r>
      <w:proofErr w:type="gramEnd"/>
      <w:r w:rsidRPr="000D14FB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0D14FB">
        <w:rPr>
          <w:rFonts w:ascii="Calibri" w:hAnsi="Calibri" w:cs="Calibri"/>
          <w:sz w:val="28"/>
          <w:szCs w:val="28"/>
        </w:rPr>
        <w:t>stamp</w:t>
      </w:r>
      <w:proofErr w:type="spellEnd"/>
      <w:r w:rsidRPr="000D14FB">
        <w:rPr>
          <w:rFonts w:ascii="Calibri" w:hAnsi="Calibri" w:cs="Calibri"/>
          <w:sz w:val="28"/>
          <w:szCs w:val="28"/>
        </w:rPr>
        <w:t xml:space="preserve">. M. Console, 1848. – 1 </w:t>
      </w:r>
      <w:proofErr w:type="gramStart"/>
      <w:r w:rsidRPr="000D14FB">
        <w:rPr>
          <w:rFonts w:ascii="Calibri" w:hAnsi="Calibri" w:cs="Calibri"/>
          <w:sz w:val="28"/>
          <w:szCs w:val="28"/>
        </w:rPr>
        <w:t>volume ;</w:t>
      </w:r>
      <w:proofErr w:type="gramEnd"/>
      <w:r w:rsidRPr="000D14FB">
        <w:rPr>
          <w:rFonts w:ascii="Calibri" w:hAnsi="Calibri" w:cs="Calibri"/>
          <w:sz w:val="28"/>
          <w:szCs w:val="28"/>
        </w:rPr>
        <w:t xml:space="preserve"> 30 cm. ((Quotidiano. - PAL0080621</w:t>
      </w:r>
    </w:p>
    <w:p w14:paraId="3D187285" w14:textId="77777777" w:rsidR="000D14FB" w:rsidRPr="000D14FB" w:rsidRDefault="000D14FB" w:rsidP="000D14FB">
      <w:pPr>
        <w:jc w:val="both"/>
        <w:rPr>
          <w:rFonts w:ascii="Calibri" w:hAnsi="Calibri" w:cs="Calibri"/>
          <w:sz w:val="28"/>
          <w:szCs w:val="28"/>
        </w:rPr>
      </w:pPr>
      <w:r w:rsidRPr="000D14FB">
        <w:rPr>
          <w:rFonts w:ascii="Calibri" w:hAnsi="Calibri" w:cs="Calibri"/>
          <w:sz w:val="28"/>
          <w:szCs w:val="28"/>
        </w:rPr>
        <w:t xml:space="preserve">Supplemento a: </w:t>
      </w:r>
      <w:hyperlink r:id="rId10" w:tooltip="Supplemento di PAL0083359" w:history="1">
        <w:r w:rsidRPr="000D14FB">
          <w:rPr>
            <w:rStyle w:val="Collegamentoipertestuale"/>
            <w:rFonts w:ascii="Calibri" w:hAnsi="Calibri" w:cs="Calibri"/>
            <w:sz w:val="28"/>
            <w:szCs w:val="28"/>
          </w:rPr>
          <w:t>Il *popolo : giornale politico della Sicilia</w:t>
        </w:r>
      </w:hyperlink>
    </w:p>
    <w:p w14:paraId="6DEE3870" w14:textId="77777777" w:rsidR="000D14FB" w:rsidRPr="000D14FB" w:rsidRDefault="000D14FB" w:rsidP="000D14FB">
      <w:pPr>
        <w:jc w:val="both"/>
        <w:rPr>
          <w:rFonts w:ascii="Calibri" w:hAnsi="Calibri" w:cs="Calibri"/>
          <w:sz w:val="28"/>
          <w:szCs w:val="28"/>
        </w:rPr>
      </w:pPr>
      <w:r w:rsidRPr="000D14FB">
        <w:rPr>
          <w:rFonts w:ascii="Calibri" w:hAnsi="Calibri" w:cs="Calibri"/>
          <w:b/>
          <w:bCs/>
          <w:color w:val="C00000"/>
          <w:sz w:val="28"/>
          <w:szCs w:val="28"/>
        </w:rPr>
        <w:t>Copia digitale</w:t>
      </w:r>
      <w:r w:rsidRPr="000D14FB">
        <w:rPr>
          <w:rFonts w:ascii="Calibri" w:hAnsi="Calibri" w:cs="Calibri"/>
          <w:color w:val="C00000"/>
          <w:sz w:val="28"/>
          <w:szCs w:val="28"/>
        </w:rPr>
        <w:t xml:space="preserve"> </w:t>
      </w:r>
      <w:r w:rsidRPr="000D14FB">
        <w:rPr>
          <w:rFonts w:ascii="Calibri" w:hAnsi="Calibri" w:cs="Calibri"/>
          <w:sz w:val="28"/>
          <w:szCs w:val="28"/>
        </w:rPr>
        <w:t xml:space="preserve">n. 5 (13 marzo 1848) a: </w:t>
      </w:r>
      <w:hyperlink r:id="rId11" w:history="1">
        <w:r w:rsidRPr="000D14FB">
          <w:rPr>
            <w:rStyle w:val="Collegamentoipertestuale"/>
            <w:rFonts w:ascii="Calibri" w:hAnsi="Calibri" w:cs="Calibri"/>
            <w:sz w:val="28"/>
            <w:szCs w:val="28"/>
          </w:rPr>
          <w:t>http://docbcrs.bibliotecaregional</w:t>
        </w:r>
        <w:r w:rsidRPr="000D14FB">
          <w:rPr>
            <w:rStyle w:val="Collegamentoipertestuale"/>
            <w:rFonts w:ascii="Calibri" w:hAnsi="Calibri" w:cs="Calibri"/>
            <w:sz w:val="28"/>
            <w:szCs w:val="28"/>
          </w:rPr>
          <w:t>epalermo.it/notiziario.pdf</w:t>
        </w:r>
      </w:hyperlink>
    </w:p>
    <w:p w14:paraId="19D5CD78" w14:textId="77777777" w:rsidR="000D14FB" w:rsidRPr="000D14FB" w:rsidRDefault="000D14FB" w:rsidP="000D14FB">
      <w:pPr>
        <w:jc w:val="both"/>
        <w:rPr>
          <w:rFonts w:ascii="Calibri" w:hAnsi="Calibri" w:cs="Calibri"/>
          <w:sz w:val="28"/>
          <w:szCs w:val="28"/>
        </w:rPr>
      </w:pPr>
    </w:p>
    <w:p w14:paraId="1726CF0F" w14:textId="658FE270" w:rsidR="000D14FB" w:rsidRPr="000D14FB" w:rsidRDefault="000D14FB" w:rsidP="000D14FB">
      <w:pPr>
        <w:jc w:val="both"/>
        <w:rPr>
          <w:rFonts w:ascii="Calibri" w:hAnsi="Calibri" w:cs="Calibri"/>
          <w:sz w:val="28"/>
          <w:szCs w:val="28"/>
        </w:rPr>
      </w:pPr>
      <w:r w:rsidRPr="000D14FB">
        <w:rPr>
          <w:rFonts w:ascii="Calibri" w:hAnsi="Calibri" w:cs="Calibri"/>
          <w:sz w:val="28"/>
          <w:szCs w:val="28"/>
        </w:rPr>
        <w:t>Soggetto: Politica – Sicilia – 1848</w:t>
      </w:r>
    </w:p>
    <w:p w14:paraId="5902FD2B" w14:textId="77777777" w:rsidR="000D14FB" w:rsidRPr="000D14FB" w:rsidRDefault="000D14FB" w:rsidP="000D14FB">
      <w:pPr>
        <w:jc w:val="both"/>
        <w:rPr>
          <w:rFonts w:ascii="Calibri" w:hAnsi="Calibri" w:cs="Calibri"/>
        </w:rPr>
      </w:pPr>
    </w:p>
    <w:p w14:paraId="68DB5BB2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9026D"/>
    <w:rsid w:val="000D14FB"/>
    <w:rsid w:val="0031062F"/>
    <w:rsid w:val="003605E3"/>
    <w:rsid w:val="00375F4B"/>
    <w:rsid w:val="003811E4"/>
    <w:rsid w:val="0059026D"/>
    <w:rsid w:val="00653982"/>
    <w:rsid w:val="00C71CAA"/>
    <w:rsid w:val="00D544E6"/>
    <w:rsid w:val="00E84EF4"/>
    <w:rsid w:val="00F75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CF52C"/>
  <w15:chartTrackingRefBased/>
  <w15:docId w15:val="{D566CAA2-5643-4EEC-96A7-003B3180D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D14FB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902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902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9026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902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9026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9026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9026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9026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9026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9026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9026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9026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9026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9026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9026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9026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9026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9026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9026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902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9026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902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9026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9026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9026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9026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9026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9026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9026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0D14FB"/>
    <w:rPr>
      <w:strike w:val="0"/>
      <w:dstrike w:val="0"/>
      <w:color w:val="000000"/>
      <w:u w:val="none"/>
    </w:rPr>
  </w:style>
  <w:style w:type="character" w:styleId="Enfasigrassetto">
    <w:name w:val="Strong"/>
    <w:uiPriority w:val="22"/>
    <w:qFormat/>
    <w:rsid w:val="000D14FB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14F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ac.sbn.it/opacsbn/opaclib?db=solr_iccu&amp;resultForward=opac/iccu/full.jsp&amp;from=1&amp;nentries=30&amp;searchForm=opac/iccu/error.jsp&amp;do_cmd=search_show_cmd&amp;fname=none&amp;item:1032:BID=PAL0083359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docbcrs.bibliotecaregionalepalermo.it/il_popolo.pdf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docbcrs.bibliotecaregionalepalermo.it/notiziario.pdf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opac.sbn.it/opacsbn/opaclib?db=solr_iccu&amp;resultForward=opac/iccu/full.jsp&amp;from=1&amp;nentries=30&amp;searchForm=opac/iccu/error.jsp&amp;do_cmd=search_show_cmd&amp;fname=none&amp;item:1032:BID=PAL0083359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docbcrs.bibliotecaregionalepalermo.it/per_est_138_6.pdf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289</Words>
  <Characters>1651</Characters>
  <Application>Microsoft Office Word</Application>
  <DocSecurity>0</DocSecurity>
  <Lines>13</Lines>
  <Paragraphs>3</Paragraphs>
  <ScaleCrop>false</ScaleCrop>
  <Company>HP</Company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2025-01-24T07:57:00Z</dcterms:created>
  <dcterms:modified xsi:type="dcterms:W3CDTF">2025-01-24T08:06:00Z</dcterms:modified>
</cp:coreProperties>
</file>