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7AB3" w14:textId="4BBE1749" w:rsidR="006C63A5" w:rsidRPr="006C63A5" w:rsidRDefault="006C63A5" w:rsidP="006C63A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18614921"/>
      <w:r w:rsidRPr="006C63A5">
        <w:rPr>
          <w:rFonts w:asciiTheme="minorHAnsi" w:hAnsiTheme="minorHAnsi" w:cstheme="minorHAnsi"/>
          <w:b/>
          <w:color w:val="C00000"/>
          <w:sz w:val="44"/>
          <w:szCs w:val="44"/>
        </w:rPr>
        <w:t>AN4406</w:t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63A5">
        <w:rPr>
          <w:rFonts w:asciiTheme="minorHAnsi" w:hAnsiTheme="minorHAnsi" w:cstheme="minorHAnsi"/>
          <w:i/>
          <w:sz w:val="16"/>
          <w:szCs w:val="16"/>
        </w:rPr>
        <w:t>Scheda creata l’11 novembre 2022</w:t>
      </w:r>
    </w:p>
    <w:p w14:paraId="334B0221" w14:textId="77777777" w:rsidR="006C63A5" w:rsidRDefault="006C63A5" w:rsidP="006C63A5">
      <w:pPr>
        <w:jc w:val="center"/>
        <w:rPr>
          <w:rFonts w:asciiTheme="minorHAnsi" w:hAnsiTheme="minorHAnsi" w:cstheme="minorHAnsi"/>
          <w:b/>
          <w:color w:val="C00000"/>
          <w:sz w:val="22"/>
          <w:szCs w:val="22"/>
        </w:rPr>
      </w:pPr>
      <w:bookmarkStart w:id="1" w:name="_Hlk119076060"/>
      <w:bookmarkEnd w:id="0"/>
      <w:r w:rsidRPr="006C63A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37E3424" wp14:editId="66F92A6C">
            <wp:extent cx="3038400" cy="4320000"/>
            <wp:effectExtent l="0" t="0" r="0" b="4445"/>
            <wp:docPr id="1" name="Immagine 1" descr="copertina rapp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rapport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0B1D" w14:textId="4EC9EB0C" w:rsidR="006C63A5" w:rsidRPr="006C63A5" w:rsidRDefault="006C63A5" w:rsidP="006C63A5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C63A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440EB379" w14:textId="646EFDC3" w:rsidR="006C63A5" w:rsidRPr="006C63A5" w:rsidRDefault="006C63A5" w:rsidP="006C63A5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b/>
          <w:sz w:val="22"/>
          <w:szCs w:val="22"/>
        </w:rPr>
        <w:t>…</w:t>
      </w:r>
      <w:r w:rsidRPr="006C63A5">
        <w:rPr>
          <w:rFonts w:asciiTheme="minorHAnsi" w:hAnsiTheme="minorHAnsi" w:cstheme="minorHAnsi"/>
          <w:b/>
          <w:sz w:val="22"/>
          <w:szCs w:val="22"/>
        </w:rPr>
        <w:t xml:space="preserve"> *Rapporto sull'immigrazione in </w:t>
      </w:r>
      <w:proofErr w:type="gramStart"/>
      <w:r w:rsidRPr="006C63A5">
        <w:rPr>
          <w:rFonts w:asciiTheme="minorHAnsi" w:hAnsiTheme="minorHAnsi" w:cstheme="minorHAnsi"/>
          <w:b/>
          <w:sz w:val="22"/>
          <w:szCs w:val="22"/>
        </w:rPr>
        <w:t xml:space="preserve">Umbria </w:t>
      </w:r>
      <w:r w:rsidRPr="006C63A5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6C63A5">
        <w:rPr>
          <w:rFonts w:asciiTheme="minorHAnsi" w:hAnsiTheme="minorHAnsi" w:cstheme="minorHAnsi"/>
          <w:sz w:val="22"/>
          <w:szCs w:val="22"/>
        </w:rPr>
        <w:t xml:space="preserve"> rapporto di ricerca / Regione Umbria ; Agenzia Umbria ricerche. – 1. - </w:t>
      </w:r>
      <w:proofErr w:type="gramStart"/>
      <w:r w:rsidRPr="006C63A5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6C63A5">
        <w:rPr>
          <w:rFonts w:asciiTheme="minorHAnsi" w:hAnsiTheme="minorHAnsi" w:cstheme="minorHAnsi"/>
          <w:sz w:val="22"/>
          <w:szCs w:val="22"/>
        </w:rPr>
        <w:t xml:space="preserve"> Agenzia Umbria ricerche, 2010. – 1 </w:t>
      </w:r>
      <w:proofErr w:type="gramStart"/>
      <w:r w:rsidRPr="006C63A5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6C63A5">
        <w:rPr>
          <w:rFonts w:asciiTheme="minorHAnsi" w:hAnsiTheme="minorHAnsi" w:cstheme="minorHAnsi"/>
          <w:sz w:val="22"/>
          <w:szCs w:val="22"/>
        </w:rPr>
        <w:t xml:space="preserve"> 710 p. ; 24 cm. - CFI0746330</w:t>
      </w:r>
    </w:p>
    <w:p w14:paraId="0308087F" w14:textId="77777777" w:rsidR="006C63A5" w:rsidRPr="006C63A5" w:rsidRDefault="006C63A5" w:rsidP="006C63A5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>Fa parte della collezione: *AUR Rapporti</w:t>
      </w:r>
    </w:p>
    <w:p w14:paraId="663A93F3" w14:textId="77777777" w:rsidR="006C63A5" w:rsidRPr="006C63A5" w:rsidRDefault="006C63A5" w:rsidP="006C63A5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>Autori: Agenzia Umbria ricerche; Umbria &lt;Regione&gt;</w:t>
      </w:r>
    </w:p>
    <w:p w14:paraId="704ACABC" w14:textId="77777777" w:rsidR="006C63A5" w:rsidRPr="006C63A5" w:rsidRDefault="006C63A5" w:rsidP="006C63A5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>Soggetto: Immigrazione – Umbria – Periodici</w:t>
      </w:r>
    </w:p>
    <w:p w14:paraId="00509001" w14:textId="77777777" w:rsidR="006C63A5" w:rsidRPr="006C63A5" w:rsidRDefault="006C63A5" w:rsidP="006C63A5">
      <w:pPr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>Classe: D305.90691</w:t>
      </w:r>
    </w:p>
    <w:p w14:paraId="7D4C150E" w14:textId="77777777" w:rsidR="006C63A5" w:rsidRPr="006C63A5" w:rsidRDefault="006C63A5" w:rsidP="006C63A5">
      <w:pPr>
        <w:tabs>
          <w:tab w:val="right" w:pos="66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 xml:space="preserve">Disponibile anche in Internet a: </w:t>
      </w:r>
      <w:hyperlink r:id="rId5" w:history="1">
        <w:r w:rsidRPr="006C63A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https://www.agenziaumbriaricerche.it/rapporti/primo-rapporto-sullimmigrazione-in-umbria/</w:t>
        </w:r>
      </w:hyperlink>
    </w:p>
    <w:p w14:paraId="382F9FD5" w14:textId="31A020B3" w:rsidR="00730F9A" w:rsidRPr="006C63A5" w:rsidRDefault="00730F9A" w:rsidP="006C63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339C2" w14:textId="0E545BB5" w:rsidR="006C63A5" w:rsidRPr="006C63A5" w:rsidRDefault="006C63A5" w:rsidP="006C63A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C63A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7D48802" w14:textId="77777777" w:rsidR="006C63A5" w:rsidRPr="006C63A5" w:rsidRDefault="006C63A5" w:rsidP="006C63A5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C63A5">
        <w:rPr>
          <w:rFonts w:asciiTheme="minorHAnsi" w:hAnsiTheme="minorHAnsi" w:cstheme="minorHAnsi"/>
          <w:b w:val="0"/>
          <w:bCs w:val="0"/>
          <w:sz w:val="22"/>
          <w:szCs w:val="22"/>
        </w:rPr>
        <w:t>Perugia, presentazione: Primo Rapporto sull’Immigrazione in Umbria</w:t>
      </w:r>
    </w:p>
    <w:p w14:paraId="0F7289C6" w14:textId="77777777" w:rsidR="006C63A5" w:rsidRPr="006C63A5" w:rsidRDefault="006C63A5" w:rsidP="006C63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C2AA0" w14:textId="77777777" w:rsidR="006C63A5" w:rsidRPr="006C63A5" w:rsidRDefault="006C63A5" w:rsidP="006C63A5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hyperlink r:id="rId6" w:history="1">
        <w:r w:rsidRPr="006C63A5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La redazione</w:t>
        </w:r>
      </w:hyperlink>
    </w:p>
    <w:p w14:paraId="2B9C10B8" w14:textId="77777777" w:rsidR="006C63A5" w:rsidRPr="006C63A5" w:rsidRDefault="006C63A5" w:rsidP="006C63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3A3F75" w14:textId="7BEEA2E1" w:rsidR="006C63A5" w:rsidRPr="006C63A5" w:rsidRDefault="006C63A5" w:rsidP="006C63A5">
      <w:pPr>
        <w:pStyle w:val="NormaleWeb"/>
        <w:spacing w:before="0" w:beforeAutospacing="0" w:after="0" w:afterAutospacing="0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6C63A5">
        <w:rPr>
          <w:rFonts w:asciiTheme="minorHAnsi" w:hAnsiTheme="minorHAnsi" w:cstheme="minorHAnsi"/>
          <w:sz w:val="22"/>
          <w:szCs w:val="22"/>
        </w:rPr>
        <w:t xml:space="preserve">Le ragioni di una ricerca Anna Ascani Direttore AUR Profili e piste di analisi Elisabetta Tondini Responsabile Area Processi e Politiche Economiche e Sociali – AUR I percorsi degli immigrati: una ipotesi di lettura Paolo </w:t>
      </w:r>
      <w:proofErr w:type="spellStart"/>
      <w:r w:rsidRPr="006C63A5">
        <w:rPr>
          <w:rFonts w:asciiTheme="minorHAnsi" w:hAnsiTheme="minorHAnsi" w:cstheme="minorHAnsi"/>
          <w:sz w:val="22"/>
          <w:szCs w:val="22"/>
        </w:rPr>
        <w:t>Montesperelli</w:t>
      </w:r>
      <w:proofErr w:type="spellEnd"/>
      <w:r w:rsidRPr="006C63A5">
        <w:rPr>
          <w:rFonts w:asciiTheme="minorHAnsi" w:hAnsiTheme="minorHAnsi" w:cstheme="minorHAnsi"/>
          <w:sz w:val="22"/>
          <w:szCs w:val="22"/>
        </w:rPr>
        <w:t xml:space="preserve"> Docente Università di Salerno Immigrazione e politiche di integrazione: dall’Europa all’Umbria Paolo Naso Docente Università La Sapienza, Roma A […]</w:t>
      </w:r>
      <w:hyperlink r:id="rId7" w:history="1">
        <w:r w:rsidRPr="006C63A5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http://www.perlapace.it/perugia-presentazione-primo-rapporto-sullimmigrazione-in-umbria/</w:t>
        </w:r>
      </w:hyperlink>
    </w:p>
    <w:p w14:paraId="4F750CBA" w14:textId="77777777" w:rsidR="006C63A5" w:rsidRPr="006C63A5" w:rsidRDefault="006C63A5" w:rsidP="006C63A5">
      <w:pPr>
        <w:pStyle w:val="NormaleWeb"/>
        <w:spacing w:before="0" w:beforeAutospacing="0" w:after="0" w:afterAutospacing="0"/>
        <w:jc w:val="both"/>
        <w:outlineLvl w:val="2"/>
        <w:rPr>
          <w:rFonts w:asciiTheme="minorHAnsi" w:hAnsiTheme="minorHAnsi" w:cstheme="minorHAnsi"/>
          <w:sz w:val="22"/>
          <w:szCs w:val="22"/>
        </w:rPr>
      </w:pPr>
    </w:p>
    <w:p w14:paraId="554EF7CF" w14:textId="77777777" w:rsidR="006C63A5" w:rsidRPr="006C63A5" w:rsidRDefault="006C63A5" w:rsidP="006C63A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C63A5" w:rsidRPr="006C63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041E"/>
    <w:rsid w:val="0013041E"/>
    <w:rsid w:val="006C63A5"/>
    <w:rsid w:val="007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E145"/>
  <w15:chartTrackingRefBased/>
  <w15:docId w15:val="{7DC44ABC-5298-41B0-9D30-30E63067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3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link w:val="Titolo1Carattere"/>
    <w:uiPriority w:val="9"/>
    <w:qFormat/>
    <w:rsid w:val="006C63A5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C63A5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C63A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3A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63A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C63A5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lapace.it/perugia-presentazione-primo-rapporto-sullimmigrazione-in-umbr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lapace.it/autore/La-redazione/" TargetMode="External"/><Relationship Id="rId5" Type="http://schemas.openxmlformats.org/officeDocument/2006/relationships/hyperlink" Target="https://www.agenziaumbriaricerche.it/rapporti/primo-rapporto-sullimmigrazione-in-umbri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Company>HP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2022-11-11T16:06:00Z</dcterms:created>
  <dcterms:modified xsi:type="dcterms:W3CDTF">2022-11-11T16:12:00Z</dcterms:modified>
</cp:coreProperties>
</file>