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BB19E1" w14:textId="7414AB19" w:rsidR="00A504FF" w:rsidRPr="00B36458" w:rsidRDefault="00A504FF" w:rsidP="00B36458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bookmarkStart w:id="0" w:name="_Hlk128497153"/>
      <w:r w:rsidRPr="00B36458">
        <w:rPr>
          <w:rFonts w:asciiTheme="minorHAnsi" w:hAnsiTheme="minorHAnsi" w:cstheme="minorHAnsi"/>
          <w:b/>
          <w:color w:val="C00000"/>
          <w:sz w:val="44"/>
          <w:szCs w:val="44"/>
        </w:rPr>
        <w:t>AP</w:t>
      </w:r>
      <w:r w:rsidRPr="00B36458">
        <w:rPr>
          <w:rFonts w:asciiTheme="minorHAnsi" w:hAnsiTheme="minorHAnsi" w:cstheme="minorHAnsi"/>
          <w:b/>
          <w:color w:val="C00000"/>
          <w:sz w:val="44"/>
          <w:szCs w:val="44"/>
        </w:rPr>
        <w:t>1474</w:t>
      </w:r>
      <w:r w:rsidRPr="00B36458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B36458">
        <w:rPr>
          <w:rFonts w:asciiTheme="minorHAnsi" w:hAnsiTheme="minorHAnsi" w:cstheme="minorHAnsi"/>
          <w:b/>
          <w:sz w:val="16"/>
          <w:szCs w:val="16"/>
        </w:rPr>
        <w:tab/>
      </w:r>
      <w:r w:rsidRPr="00B36458">
        <w:rPr>
          <w:rFonts w:asciiTheme="minorHAnsi" w:hAnsiTheme="minorHAnsi" w:cstheme="minorHAnsi"/>
          <w:b/>
          <w:sz w:val="16"/>
          <w:szCs w:val="16"/>
        </w:rPr>
        <w:tab/>
      </w:r>
      <w:r w:rsidRPr="00B36458">
        <w:rPr>
          <w:rFonts w:asciiTheme="minorHAnsi" w:hAnsiTheme="minorHAnsi" w:cstheme="minorHAnsi"/>
          <w:b/>
          <w:sz w:val="16"/>
          <w:szCs w:val="16"/>
        </w:rPr>
        <w:tab/>
      </w:r>
      <w:r w:rsidRPr="00B36458">
        <w:rPr>
          <w:rFonts w:asciiTheme="minorHAnsi" w:hAnsiTheme="minorHAnsi" w:cstheme="minorHAnsi"/>
          <w:b/>
          <w:sz w:val="16"/>
          <w:szCs w:val="16"/>
        </w:rPr>
        <w:tab/>
      </w:r>
      <w:r w:rsidRPr="00B36458">
        <w:rPr>
          <w:rFonts w:asciiTheme="minorHAnsi" w:hAnsiTheme="minorHAnsi" w:cstheme="minorHAnsi"/>
          <w:b/>
          <w:sz w:val="16"/>
          <w:szCs w:val="16"/>
        </w:rPr>
        <w:tab/>
      </w:r>
      <w:r w:rsidRPr="00B36458">
        <w:rPr>
          <w:rFonts w:asciiTheme="minorHAnsi" w:hAnsiTheme="minorHAnsi" w:cstheme="minorHAnsi"/>
          <w:b/>
          <w:sz w:val="16"/>
          <w:szCs w:val="16"/>
        </w:rPr>
        <w:tab/>
      </w:r>
      <w:r w:rsidRPr="00B36458">
        <w:rPr>
          <w:rFonts w:asciiTheme="minorHAnsi" w:hAnsiTheme="minorHAnsi" w:cstheme="minorHAnsi"/>
          <w:b/>
          <w:sz w:val="16"/>
          <w:szCs w:val="16"/>
        </w:rPr>
        <w:tab/>
      </w:r>
      <w:r w:rsidRPr="00B36458">
        <w:rPr>
          <w:rFonts w:asciiTheme="minorHAnsi" w:hAnsiTheme="minorHAnsi" w:cstheme="minorHAnsi"/>
          <w:b/>
          <w:sz w:val="16"/>
          <w:szCs w:val="16"/>
        </w:rPr>
        <w:tab/>
      </w:r>
      <w:r w:rsidRPr="00B36458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scheda creata il </w:t>
      </w:r>
      <w:r w:rsidRPr="00B36458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25 marzo </w:t>
      </w:r>
      <w:r w:rsidRPr="00B36458">
        <w:rPr>
          <w:rFonts w:asciiTheme="minorHAnsi" w:hAnsiTheme="minorHAnsi" w:cstheme="minorHAnsi"/>
          <w:bCs/>
          <w:i/>
          <w:iCs/>
          <w:sz w:val="16"/>
          <w:szCs w:val="16"/>
        </w:rPr>
        <w:t>2023</w:t>
      </w:r>
    </w:p>
    <w:p w14:paraId="09E857E1" w14:textId="7A3E1545" w:rsidR="00A0251B" w:rsidRPr="00B36458" w:rsidRDefault="00FE5B7E" w:rsidP="00B36458">
      <w:pPr>
        <w:jc w:val="both"/>
        <w:rPr>
          <w:rFonts w:asciiTheme="minorHAnsi" w:hAnsiTheme="minorHAnsi" w:cstheme="minorHAnsi"/>
          <w:b/>
          <w:color w:val="C00000"/>
          <w:sz w:val="22"/>
          <w:szCs w:val="22"/>
        </w:rPr>
      </w:pPr>
      <w:bookmarkStart w:id="1" w:name="_Hlk128497142"/>
      <w:bookmarkEnd w:id="0"/>
      <w:r w:rsidRPr="00B36458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35CB8477" wp14:editId="60951BF0">
            <wp:extent cx="921600" cy="1440000"/>
            <wp:effectExtent l="0" t="0" r="0" b="8255"/>
            <wp:docPr id="5" name="Immagine 5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test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1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6458">
        <w:rPr>
          <w:rFonts w:asciiTheme="minorHAnsi" w:hAnsiTheme="minorHAnsi" w:cstheme="minorHAnsi"/>
          <w:sz w:val="22"/>
          <w:szCs w:val="22"/>
        </w:rPr>
        <w:t xml:space="preserve"> </w:t>
      </w:r>
      <w:r w:rsidRPr="00B36458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3CE80D09" wp14:editId="03975B45">
            <wp:extent cx="1040400" cy="1440000"/>
            <wp:effectExtent l="0" t="0" r="7620" b="8255"/>
            <wp:docPr id="6" name="Immagine 6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test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40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6807" w:rsidRPr="00B36458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550F1B3" wp14:editId="7105B901">
            <wp:extent cx="1044000" cy="1440000"/>
            <wp:effectExtent l="0" t="0" r="3810" b="825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36458">
        <w:rPr>
          <w:rFonts w:asciiTheme="minorHAnsi" w:hAnsiTheme="minorHAnsi" w:cstheme="minorHAnsi"/>
          <w:sz w:val="22"/>
          <w:szCs w:val="22"/>
        </w:rPr>
        <w:t xml:space="preserve"> </w:t>
      </w:r>
      <w:r w:rsidRPr="00B36458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67297491" wp14:editId="625D513F">
            <wp:extent cx="1026000" cy="1440000"/>
            <wp:effectExtent l="0" t="0" r="3175" b="8255"/>
            <wp:docPr id="7" name="Immagine 7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test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6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6458">
        <w:rPr>
          <w:rFonts w:asciiTheme="minorHAnsi" w:hAnsiTheme="minorHAnsi" w:cstheme="minorHAnsi"/>
          <w:sz w:val="22"/>
          <w:szCs w:val="22"/>
        </w:rPr>
        <w:t xml:space="preserve"> </w:t>
      </w:r>
      <w:r w:rsidR="002E52E7" w:rsidRPr="00B36458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167DEF96" wp14:editId="5575742E">
            <wp:extent cx="864000" cy="1184400"/>
            <wp:effectExtent l="0" t="0" r="0" b="0"/>
            <wp:docPr id="8" name="Immagine 8" descr="Immagine che contiene testo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 descr="Immagine che contiene testo, libro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4000" cy="1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52E7" w:rsidRPr="00B36458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2E52E7" w:rsidRPr="00B36458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01DC775E" wp14:editId="0F70F4A4">
            <wp:extent cx="784800" cy="116280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00" cy="1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52E7" w:rsidRPr="00B36458">
        <w:rPr>
          <w:rFonts w:asciiTheme="minorHAnsi" w:hAnsiTheme="minorHAnsi" w:cstheme="minorHAnsi"/>
          <w:sz w:val="22"/>
          <w:szCs w:val="22"/>
        </w:rPr>
        <w:t xml:space="preserve"> </w:t>
      </w:r>
      <w:r w:rsidR="002E52E7" w:rsidRPr="00B36458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763A10AD" wp14:editId="05806C8F">
            <wp:extent cx="1036800" cy="1440000"/>
            <wp:effectExtent l="0" t="0" r="0" b="8255"/>
            <wp:docPr id="10" name="Immagine 10" descr="Immagine che contiene calendar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 descr="Immagine che contiene calendario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6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52E7" w:rsidRPr="00B36458">
        <w:rPr>
          <w:rFonts w:asciiTheme="minorHAnsi" w:hAnsiTheme="minorHAnsi" w:cstheme="minorHAnsi"/>
          <w:sz w:val="22"/>
          <w:szCs w:val="22"/>
        </w:rPr>
        <w:t xml:space="preserve"> </w:t>
      </w:r>
      <w:r w:rsidR="00D86807" w:rsidRPr="00B36458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33913F05" wp14:editId="5B7A7FA9">
            <wp:extent cx="1044000" cy="1440000"/>
            <wp:effectExtent l="0" t="0" r="3810" b="8255"/>
            <wp:docPr id="11" name="Immagine 1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Immagine che contiene testo&#10;&#10;Descrizione generat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44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6458" w:rsidRPr="00B36458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50ACC82A" wp14:editId="3F7D1853">
            <wp:extent cx="1040400" cy="1440000"/>
            <wp:effectExtent l="0" t="0" r="7620" b="8255"/>
            <wp:docPr id="16" name="Immagine 16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16" descr="Immagine che contiene testo&#10;&#10;Descrizione generat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40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6807" w:rsidRPr="00B36458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35C4F77F" wp14:editId="3D1AF7BA">
            <wp:extent cx="943200" cy="1440000"/>
            <wp:effectExtent l="0" t="0" r="0" b="8255"/>
            <wp:docPr id="14" name="Immagine 14" descr="Immagine che contiene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 descr="Immagine che contiene diagramma&#10;&#10;Descrizione generat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3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251B" w:rsidRPr="00B36458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2321EF0C" wp14:editId="73BBEEBB">
            <wp:extent cx="871200" cy="1321200"/>
            <wp:effectExtent l="0" t="0" r="5715" b="0"/>
            <wp:docPr id="2" name="Immagine 2" descr="Immagine che contiene testo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, persona&#10;&#10;Descrizione generat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1200" cy="13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6807" w:rsidRPr="00B36458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D86807" w:rsidRPr="00B36458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79AF9BBA" wp14:editId="7EF763C8">
            <wp:extent cx="871200" cy="1321200"/>
            <wp:effectExtent l="0" t="0" r="5715" b="0"/>
            <wp:docPr id="12" name="Immagine 12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 descr="Immagine che contiene testo&#10;&#10;Descrizione generat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1200" cy="13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6807" w:rsidRPr="00B36458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D86807" w:rsidRPr="00B36458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44575B2E" wp14:editId="09715299">
            <wp:extent cx="741600" cy="1321200"/>
            <wp:effectExtent l="0" t="0" r="1905" b="0"/>
            <wp:docPr id="1" name="Immagine 1" descr="Immagine che contiene calendar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calendario&#10;&#10;Descrizione generata automa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1600" cy="13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6458" w:rsidRPr="00B36458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B36458" w:rsidRPr="00B36458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4D191591" wp14:editId="55F0942C">
            <wp:extent cx="846000" cy="1321200"/>
            <wp:effectExtent l="0" t="0" r="0" b="0"/>
            <wp:docPr id="15" name="Immagine 15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 descr="Immagine che contiene testo&#10;&#10;Descrizione generata automa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46000" cy="13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6458" w:rsidRPr="00B36458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B36458" w:rsidRPr="00B36458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00D97ABF" wp14:editId="35A4665A">
            <wp:extent cx="867600" cy="1321200"/>
            <wp:effectExtent l="0" t="0" r="8890" b="0"/>
            <wp:docPr id="17" name="Immagine 17" descr="Immagine che contiene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17" descr="Immagine che contiene diagramma&#10;&#10;Descrizione generata automa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7600" cy="13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6458" w:rsidRPr="00B36458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B36458" w:rsidRPr="00B36458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16DF66A3" wp14:editId="11D3A53E">
            <wp:extent cx="990000" cy="1321200"/>
            <wp:effectExtent l="0" t="0" r="635" b="0"/>
            <wp:docPr id="19" name="Immagine 19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 19" descr="Immagine che contiene testo&#10;&#10;Descrizione generata automa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90000" cy="13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FE37B" w14:textId="3AD49F19" w:rsidR="00A504FF" w:rsidRPr="00B36458" w:rsidRDefault="00A504FF" w:rsidP="00B36458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B36458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1"/>
    <w:p w14:paraId="4BE5F66D" w14:textId="7B65B83D" w:rsidR="00A504FF" w:rsidRPr="00B36458" w:rsidRDefault="00A504FF" w:rsidP="00B36458">
      <w:pPr>
        <w:jc w:val="both"/>
        <w:rPr>
          <w:rFonts w:asciiTheme="minorHAnsi" w:hAnsiTheme="minorHAnsi" w:cstheme="minorHAnsi"/>
          <w:sz w:val="22"/>
          <w:szCs w:val="22"/>
        </w:rPr>
      </w:pPr>
      <w:r w:rsidRPr="00B36458">
        <w:rPr>
          <w:rFonts w:asciiTheme="minorHAnsi" w:hAnsiTheme="minorHAnsi" w:cstheme="minorHAnsi"/>
          <w:b/>
          <w:sz w:val="22"/>
          <w:szCs w:val="22"/>
        </w:rPr>
        <w:t xml:space="preserve">*Manga graphic </w:t>
      </w:r>
      <w:proofErr w:type="spellStart"/>
      <w:r w:rsidRPr="00B36458">
        <w:rPr>
          <w:rFonts w:asciiTheme="minorHAnsi" w:hAnsiTheme="minorHAnsi" w:cstheme="minorHAnsi"/>
          <w:b/>
          <w:sz w:val="22"/>
          <w:szCs w:val="22"/>
        </w:rPr>
        <w:t>novel</w:t>
      </w:r>
      <w:proofErr w:type="spellEnd"/>
      <w:r w:rsidRPr="00B36458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B36458">
        <w:rPr>
          <w:rFonts w:asciiTheme="minorHAnsi" w:hAnsiTheme="minorHAnsi" w:cstheme="minorHAnsi"/>
          <w:sz w:val="22"/>
          <w:szCs w:val="22"/>
        </w:rPr>
        <w:t>Modena :</w:t>
      </w:r>
      <w:proofErr w:type="gramEnd"/>
      <w:r w:rsidRPr="00B36458">
        <w:rPr>
          <w:rFonts w:asciiTheme="minorHAnsi" w:hAnsiTheme="minorHAnsi" w:cstheme="minorHAnsi"/>
          <w:sz w:val="22"/>
          <w:szCs w:val="22"/>
        </w:rPr>
        <w:t xml:space="preserve"> Planet manga Panini</w:t>
      </w:r>
      <w:r w:rsidRPr="00B36458">
        <w:rPr>
          <w:rFonts w:asciiTheme="minorHAnsi" w:hAnsiTheme="minorHAnsi" w:cstheme="minorHAnsi"/>
          <w:sz w:val="22"/>
          <w:szCs w:val="22"/>
        </w:rPr>
        <w:t xml:space="preserve">, 2001-    </w:t>
      </w:r>
      <w:r w:rsidRPr="00B36458">
        <w:rPr>
          <w:rFonts w:asciiTheme="minorHAnsi" w:hAnsiTheme="minorHAnsi" w:cstheme="minorHAnsi"/>
          <w:sz w:val="22"/>
          <w:szCs w:val="22"/>
        </w:rPr>
        <w:t xml:space="preserve">. – </w:t>
      </w:r>
      <w:proofErr w:type="gramStart"/>
      <w:r w:rsidRPr="00B36458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B36458">
        <w:rPr>
          <w:rFonts w:asciiTheme="minorHAnsi" w:hAnsiTheme="minorHAnsi" w:cstheme="minorHAnsi"/>
          <w:sz w:val="22"/>
          <w:szCs w:val="22"/>
        </w:rPr>
        <w:t xml:space="preserve"> fumetti b/n ; 18 cm. ((Mensile. – Contiene monografie. - Descrizione basata su: anno 4, n. 14 (dicembre 2004). – BVE0669651</w:t>
      </w:r>
      <w:r w:rsidRPr="00B36458">
        <w:rPr>
          <w:rFonts w:asciiTheme="minorHAnsi" w:hAnsiTheme="minorHAnsi" w:cstheme="minorHAnsi"/>
          <w:sz w:val="22"/>
          <w:szCs w:val="22"/>
        </w:rPr>
        <w:t xml:space="preserve">; </w:t>
      </w:r>
      <w:r w:rsidRPr="00B36458">
        <w:rPr>
          <w:rFonts w:asciiTheme="minorHAnsi" w:hAnsiTheme="minorHAnsi" w:cstheme="minorHAnsi"/>
          <w:sz w:val="22"/>
          <w:szCs w:val="22"/>
        </w:rPr>
        <w:t>MOD0962550</w:t>
      </w:r>
    </w:p>
    <w:p w14:paraId="0C6CE082" w14:textId="77777777" w:rsidR="00A504FF" w:rsidRPr="00B36458" w:rsidRDefault="00A504FF" w:rsidP="00B36458">
      <w:pPr>
        <w:jc w:val="both"/>
        <w:rPr>
          <w:rFonts w:asciiTheme="minorHAnsi" w:hAnsiTheme="minorHAnsi" w:cstheme="minorHAnsi"/>
          <w:sz w:val="22"/>
          <w:szCs w:val="22"/>
        </w:rPr>
      </w:pPr>
      <w:r w:rsidRPr="00B36458">
        <w:rPr>
          <w:rFonts w:asciiTheme="minorHAnsi" w:hAnsiTheme="minorHAnsi" w:cstheme="minorHAnsi"/>
          <w:sz w:val="22"/>
          <w:szCs w:val="22"/>
        </w:rPr>
        <w:t xml:space="preserve">Comprende: </w:t>
      </w:r>
    </w:p>
    <w:p w14:paraId="0E8D0C47" w14:textId="77777777" w:rsidR="00A504FF" w:rsidRPr="00B36458" w:rsidRDefault="00A504FF" w:rsidP="00B36458">
      <w:pPr>
        <w:jc w:val="both"/>
        <w:rPr>
          <w:rFonts w:asciiTheme="minorHAnsi" w:hAnsiTheme="minorHAnsi" w:cstheme="minorHAnsi"/>
          <w:sz w:val="22"/>
          <w:szCs w:val="22"/>
        </w:rPr>
      </w:pPr>
      <w:r w:rsidRPr="00B36458">
        <w:rPr>
          <w:rFonts w:asciiTheme="minorHAnsi" w:hAnsiTheme="minorHAnsi" w:cstheme="minorHAnsi"/>
          <w:sz w:val="22"/>
          <w:szCs w:val="22"/>
        </w:rPr>
        <w:t xml:space="preserve">*C'era una volta in Giappone / storia, disegni e copertina </w:t>
      </w:r>
      <w:proofErr w:type="spellStart"/>
      <w:r w:rsidRPr="00B36458">
        <w:rPr>
          <w:rFonts w:asciiTheme="minorHAnsi" w:hAnsiTheme="minorHAnsi" w:cstheme="minorHAnsi"/>
          <w:sz w:val="22"/>
          <w:szCs w:val="22"/>
        </w:rPr>
        <w:t>Yuu</w:t>
      </w:r>
      <w:proofErr w:type="spellEnd"/>
      <w:r w:rsidRPr="00B3645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proofErr w:type="gramStart"/>
      <w:r w:rsidRPr="00B36458">
        <w:rPr>
          <w:rFonts w:asciiTheme="minorHAnsi" w:hAnsiTheme="minorHAnsi" w:cstheme="minorHAnsi"/>
          <w:sz w:val="22"/>
          <w:szCs w:val="22"/>
        </w:rPr>
        <w:t>Watase</w:t>
      </w:r>
      <w:proofErr w:type="spellEnd"/>
      <w:r w:rsidRPr="00B36458">
        <w:rPr>
          <w:rFonts w:asciiTheme="minorHAnsi" w:hAnsiTheme="minorHAnsi" w:cstheme="minorHAnsi"/>
          <w:sz w:val="22"/>
          <w:szCs w:val="22"/>
        </w:rPr>
        <w:t xml:space="preserve"> ,</w:t>
      </w:r>
      <w:proofErr w:type="gramEnd"/>
      <w:r w:rsidRPr="00B36458">
        <w:rPr>
          <w:rFonts w:asciiTheme="minorHAnsi" w:hAnsiTheme="minorHAnsi" w:cstheme="minorHAnsi"/>
          <w:sz w:val="22"/>
          <w:szCs w:val="22"/>
        </w:rPr>
        <w:t xml:space="preserve"> 1 (2004)-3 (2005)</w:t>
      </w:r>
    </w:p>
    <w:p w14:paraId="4A9192FB" w14:textId="744B197F" w:rsidR="00E26F9A" w:rsidRPr="00B36458" w:rsidRDefault="00E26F9A" w:rsidP="00B36458">
      <w:pPr>
        <w:jc w:val="both"/>
        <w:rPr>
          <w:rFonts w:asciiTheme="minorHAnsi" w:hAnsiTheme="minorHAnsi" w:cstheme="minorHAnsi"/>
          <w:sz w:val="22"/>
          <w:szCs w:val="22"/>
        </w:rPr>
      </w:pPr>
      <w:r w:rsidRPr="00B36458">
        <w:rPr>
          <w:rFonts w:asciiTheme="minorHAnsi" w:hAnsiTheme="minorHAnsi" w:cstheme="minorHAnsi"/>
          <w:sz w:val="22"/>
          <w:szCs w:val="22"/>
        </w:rPr>
        <w:t>*</w:t>
      </w:r>
      <w:proofErr w:type="gramStart"/>
      <w:r w:rsidRPr="00B36458">
        <w:rPr>
          <w:rFonts w:asciiTheme="minorHAnsi" w:hAnsiTheme="minorHAnsi" w:cstheme="minorHAnsi"/>
          <w:sz w:val="22"/>
          <w:szCs w:val="22"/>
        </w:rPr>
        <w:t>Real</w:t>
      </w:r>
      <w:r w:rsidR="00FE5B7E" w:rsidRPr="00B36458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="00FE5B7E" w:rsidRPr="00B36458">
        <w:rPr>
          <w:rFonts w:asciiTheme="minorHAnsi" w:hAnsiTheme="minorHAnsi" w:cstheme="minorHAnsi"/>
          <w:sz w:val="22"/>
          <w:szCs w:val="22"/>
        </w:rPr>
        <w:t xml:space="preserve"> l</w:t>
      </w:r>
      <w:r w:rsidRPr="00B36458">
        <w:rPr>
          <w:rFonts w:asciiTheme="minorHAnsi" w:hAnsiTheme="minorHAnsi" w:cstheme="minorHAnsi"/>
          <w:sz w:val="22"/>
          <w:szCs w:val="22"/>
        </w:rPr>
        <w:t xml:space="preserve">'altra faccia del basket / [disegni e sceneggiatura] </w:t>
      </w:r>
      <w:proofErr w:type="spellStart"/>
      <w:r w:rsidRPr="00B36458">
        <w:rPr>
          <w:rFonts w:asciiTheme="minorHAnsi" w:hAnsiTheme="minorHAnsi" w:cstheme="minorHAnsi"/>
          <w:sz w:val="22"/>
          <w:szCs w:val="22"/>
        </w:rPr>
        <w:t>Takehiko</w:t>
      </w:r>
      <w:proofErr w:type="spellEnd"/>
      <w:r w:rsidRPr="00B36458">
        <w:rPr>
          <w:rFonts w:asciiTheme="minorHAnsi" w:hAnsiTheme="minorHAnsi" w:cstheme="minorHAnsi"/>
          <w:sz w:val="22"/>
          <w:szCs w:val="22"/>
        </w:rPr>
        <w:t xml:space="preserve"> Inoue</w:t>
      </w:r>
      <w:r w:rsidRPr="00B36458">
        <w:rPr>
          <w:rFonts w:asciiTheme="minorHAnsi" w:hAnsiTheme="minorHAnsi" w:cstheme="minorHAnsi"/>
          <w:sz w:val="22"/>
          <w:szCs w:val="22"/>
        </w:rPr>
        <w:t>, 1 (2004)-14 (2015)</w:t>
      </w:r>
    </w:p>
    <w:p w14:paraId="2876A60D" w14:textId="77777777" w:rsidR="00FE5B7E" w:rsidRPr="00B36458" w:rsidRDefault="00FE5B7E" w:rsidP="00B36458">
      <w:pPr>
        <w:jc w:val="both"/>
        <w:rPr>
          <w:rFonts w:asciiTheme="minorHAnsi" w:hAnsiTheme="minorHAnsi" w:cstheme="minorHAnsi"/>
          <w:sz w:val="22"/>
          <w:szCs w:val="22"/>
        </w:rPr>
      </w:pPr>
      <w:r w:rsidRPr="00B36458">
        <w:rPr>
          <w:rFonts w:asciiTheme="minorHAnsi" w:hAnsiTheme="minorHAnsi" w:cstheme="minorHAnsi"/>
          <w:sz w:val="22"/>
          <w:szCs w:val="22"/>
        </w:rPr>
        <w:t>*</w:t>
      </w:r>
      <w:proofErr w:type="gramStart"/>
      <w:r w:rsidRPr="00B36458">
        <w:rPr>
          <w:rFonts w:asciiTheme="minorHAnsi" w:hAnsiTheme="minorHAnsi" w:cstheme="minorHAnsi"/>
          <w:sz w:val="22"/>
          <w:szCs w:val="22"/>
        </w:rPr>
        <w:t>Homunculus :</w:t>
      </w:r>
      <w:proofErr w:type="gramEnd"/>
      <w:r w:rsidRPr="00B36458">
        <w:rPr>
          <w:rFonts w:asciiTheme="minorHAnsi" w:hAnsiTheme="minorHAnsi" w:cstheme="minorHAnsi"/>
          <w:sz w:val="22"/>
          <w:szCs w:val="22"/>
        </w:rPr>
        <w:t xml:space="preserve"> l'occhio dell'anima / </w:t>
      </w:r>
      <w:proofErr w:type="spellStart"/>
      <w:r w:rsidRPr="00B36458">
        <w:rPr>
          <w:rFonts w:asciiTheme="minorHAnsi" w:hAnsiTheme="minorHAnsi" w:cstheme="minorHAnsi"/>
          <w:sz w:val="22"/>
          <w:szCs w:val="22"/>
        </w:rPr>
        <w:t>Hideo</w:t>
      </w:r>
      <w:proofErr w:type="spellEnd"/>
      <w:r w:rsidRPr="00B36458">
        <w:rPr>
          <w:rFonts w:asciiTheme="minorHAnsi" w:hAnsiTheme="minorHAnsi" w:cstheme="minorHAnsi"/>
          <w:sz w:val="22"/>
          <w:szCs w:val="22"/>
        </w:rPr>
        <w:t xml:space="preserve"> Yamamoto, 1 (2005)-15 (2012)</w:t>
      </w:r>
    </w:p>
    <w:p w14:paraId="561A6CCF" w14:textId="5705A6C4" w:rsidR="00A504FF" w:rsidRPr="00B36458" w:rsidRDefault="00A504FF" w:rsidP="00B36458">
      <w:pPr>
        <w:jc w:val="both"/>
        <w:rPr>
          <w:rFonts w:asciiTheme="minorHAnsi" w:hAnsiTheme="minorHAnsi" w:cstheme="minorHAnsi"/>
          <w:sz w:val="22"/>
          <w:szCs w:val="22"/>
        </w:rPr>
      </w:pPr>
      <w:r w:rsidRPr="00B36458">
        <w:rPr>
          <w:rFonts w:asciiTheme="minorHAnsi" w:hAnsiTheme="minorHAnsi" w:cstheme="minorHAnsi"/>
          <w:sz w:val="22"/>
          <w:szCs w:val="22"/>
        </w:rPr>
        <w:t>*</w:t>
      </w:r>
      <w:proofErr w:type="spellStart"/>
      <w:proofErr w:type="gramStart"/>
      <w:r w:rsidRPr="00B36458">
        <w:rPr>
          <w:rFonts w:asciiTheme="minorHAnsi" w:hAnsiTheme="minorHAnsi" w:cstheme="minorHAnsi"/>
          <w:sz w:val="22"/>
          <w:szCs w:val="22"/>
        </w:rPr>
        <w:t>Aquarion</w:t>
      </w:r>
      <w:proofErr w:type="spellEnd"/>
      <w:r w:rsidRPr="00B36458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B36458">
        <w:rPr>
          <w:rFonts w:asciiTheme="minorHAnsi" w:hAnsiTheme="minorHAnsi" w:cstheme="minorHAnsi"/>
          <w:sz w:val="22"/>
          <w:szCs w:val="22"/>
        </w:rPr>
        <w:t xml:space="preserve"> la leggenda del futuro : volume unico / soggetto originale </w:t>
      </w:r>
      <w:proofErr w:type="spellStart"/>
      <w:r w:rsidRPr="00B36458">
        <w:rPr>
          <w:rFonts w:asciiTheme="minorHAnsi" w:hAnsiTheme="minorHAnsi" w:cstheme="minorHAnsi"/>
          <w:sz w:val="22"/>
          <w:szCs w:val="22"/>
        </w:rPr>
        <w:t>Shoji</w:t>
      </w:r>
      <w:proofErr w:type="spellEnd"/>
      <w:r w:rsidRPr="00B3645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36458">
        <w:rPr>
          <w:rFonts w:asciiTheme="minorHAnsi" w:hAnsiTheme="minorHAnsi" w:cstheme="minorHAnsi"/>
          <w:sz w:val="22"/>
          <w:szCs w:val="22"/>
        </w:rPr>
        <w:t>Kawamori</w:t>
      </w:r>
      <w:proofErr w:type="spellEnd"/>
      <w:r w:rsidRPr="00B36458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B36458">
        <w:rPr>
          <w:rFonts w:asciiTheme="minorHAnsi" w:hAnsiTheme="minorHAnsi" w:cstheme="minorHAnsi"/>
          <w:sz w:val="22"/>
          <w:szCs w:val="22"/>
        </w:rPr>
        <w:t>Satelight</w:t>
      </w:r>
      <w:proofErr w:type="spellEnd"/>
      <w:r w:rsidRPr="00B36458">
        <w:rPr>
          <w:rFonts w:asciiTheme="minorHAnsi" w:hAnsiTheme="minorHAnsi" w:cstheme="minorHAnsi"/>
          <w:sz w:val="22"/>
          <w:szCs w:val="22"/>
        </w:rPr>
        <w:t xml:space="preserve"> ; disegni </w:t>
      </w:r>
      <w:proofErr w:type="spellStart"/>
      <w:r w:rsidRPr="00B36458">
        <w:rPr>
          <w:rFonts w:asciiTheme="minorHAnsi" w:hAnsiTheme="minorHAnsi" w:cstheme="minorHAnsi"/>
          <w:sz w:val="22"/>
          <w:szCs w:val="22"/>
        </w:rPr>
        <w:t>Masamune</w:t>
      </w:r>
      <w:proofErr w:type="spellEnd"/>
      <w:r w:rsidRPr="00B36458">
        <w:rPr>
          <w:rFonts w:asciiTheme="minorHAnsi" w:hAnsiTheme="minorHAnsi" w:cstheme="minorHAnsi"/>
          <w:sz w:val="22"/>
          <w:szCs w:val="22"/>
        </w:rPr>
        <w:t xml:space="preserve"> Takahashi</w:t>
      </w:r>
      <w:r w:rsidRPr="00B36458">
        <w:rPr>
          <w:rFonts w:asciiTheme="minorHAnsi" w:hAnsiTheme="minorHAnsi" w:cstheme="minorHAnsi"/>
          <w:sz w:val="22"/>
          <w:szCs w:val="22"/>
        </w:rPr>
        <w:t xml:space="preserve"> , 31 (2006)</w:t>
      </w:r>
    </w:p>
    <w:p w14:paraId="0EDB90A3" w14:textId="4D82E98A" w:rsidR="00E26F9A" w:rsidRPr="00B36458" w:rsidRDefault="00E26F9A" w:rsidP="00B36458">
      <w:pPr>
        <w:jc w:val="both"/>
        <w:rPr>
          <w:rFonts w:asciiTheme="minorHAnsi" w:hAnsiTheme="minorHAnsi" w:cstheme="minorHAnsi"/>
          <w:sz w:val="22"/>
          <w:szCs w:val="22"/>
        </w:rPr>
      </w:pPr>
      <w:r w:rsidRPr="00B36458">
        <w:rPr>
          <w:rFonts w:asciiTheme="minorHAnsi" w:hAnsiTheme="minorHAnsi" w:cstheme="minorHAnsi"/>
          <w:sz w:val="22"/>
          <w:szCs w:val="22"/>
        </w:rPr>
        <w:t>*</w:t>
      </w:r>
      <w:proofErr w:type="spellStart"/>
      <w:proofErr w:type="gramStart"/>
      <w:r w:rsidRPr="00B36458">
        <w:rPr>
          <w:rFonts w:asciiTheme="minorHAnsi" w:hAnsiTheme="minorHAnsi" w:cstheme="minorHAnsi"/>
          <w:sz w:val="22"/>
          <w:szCs w:val="22"/>
        </w:rPr>
        <w:t>Sidooh</w:t>
      </w:r>
      <w:proofErr w:type="spellEnd"/>
      <w:r w:rsidRPr="00B36458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B36458">
        <w:rPr>
          <w:rFonts w:asciiTheme="minorHAnsi" w:hAnsiTheme="minorHAnsi" w:cstheme="minorHAnsi"/>
          <w:sz w:val="22"/>
          <w:szCs w:val="22"/>
        </w:rPr>
        <w:t xml:space="preserve"> la via del guerriero / </w:t>
      </w:r>
      <w:proofErr w:type="spellStart"/>
      <w:r w:rsidRPr="00B36458">
        <w:rPr>
          <w:rFonts w:asciiTheme="minorHAnsi" w:hAnsiTheme="minorHAnsi" w:cstheme="minorHAnsi"/>
          <w:sz w:val="22"/>
          <w:szCs w:val="22"/>
        </w:rPr>
        <w:t>Tsutomu</w:t>
      </w:r>
      <w:proofErr w:type="spellEnd"/>
      <w:r w:rsidRPr="00B36458">
        <w:rPr>
          <w:rFonts w:asciiTheme="minorHAnsi" w:hAnsiTheme="minorHAnsi" w:cstheme="minorHAnsi"/>
          <w:sz w:val="22"/>
          <w:szCs w:val="22"/>
        </w:rPr>
        <w:t xml:space="preserve"> Takahashi</w:t>
      </w:r>
      <w:r w:rsidRPr="00B36458">
        <w:rPr>
          <w:rFonts w:asciiTheme="minorHAnsi" w:hAnsiTheme="minorHAnsi" w:cstheme="minorHAnsi"/>
          <w:sz w:val="22"/>
          <w:szCs w:val="22"/>
        </w:rPr>
        <w:t>, 1 (2006)-25 (2015)</w:t>
      </w:r>
    </w:p>
    <w:p w14:paraId="6E2FB78D" w14:textId="010D554A" w:rsidR="00A504FF" w:rsidRPr="00B36458" w:rsidRDefault="00A504FF" w:rsidP="00B36458">
      <w:p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B36458">
        <w:rPr>
          <w:rFonts w:asciiTheme="minorHAnsi" w:hAnsiTheme="minorHAnsi" w:cstheme="minorHAnsi"/>
          <w:sz w:val="22"/>
          <w:szCs w:val="22"/>
          <w:lang w:val="en-GB"/>
        </w:rPr>
        <w:t>*Calling you</w:t>
      </w:r>
      <w:r w:rsidRPr="00B36458">
        <w:rPr>
          <w:rFonts w:asciiTheme="minorHAnsi" w:hAnsiTheme="minorHAnsi" w:cstheme="minorHAnsi"/>
          <w:sz w:val="22"/>
          <w:szCs w:val="22"/>
          <w:lang w:val="en-GB"/>
        </w:rPr>
        <w:t xml:space="preserve">, </w:t>
      </w:r>
      <w:r w:rsidRPr="00B36458">
        <w:rPr>
          <w:rFonts w:asciiTheme="minorHAnsi" w:hAnsiTheme="minorHAnsi" w:cstheme="minorHAnsi"/>
          <w:sz w:val="22"/>
          <w:szCs w:val="22"/>
          <w:lang w:val="en-GB"/>
        </w:rPr>
        <w:t>41</w:t>
      </w:r>
      <w:r w:rsidRPr="00B36458">
        <w:rPr>
          <w:rFonts w:asciiTheme="minorHAnsi" w:hAnsiTheme="minorHAnsi" w:cstheme="minorHAnsi"/>
          <w:sz w:val="22"/>
          <w:szCs w:val="22"/>
          <w:lang w:val="en-GB"/>
        </w:rPr>
        <w:t xml:space="preserve"> (</w:t>
      </w:r>
      <w:r w:rsidRPr="00B36458">
        <w:rPr>
          <w:rFonts w:asciiTheme="minorHAnsi" w:hAnsiTheme="minorHAnsi" w:cstheme="minorHAnsi"/>
          <w:sz w:val="22"/>
          <w:szCs w:val="22"/>
          <w:lang w:val="en-GB"/>
        </w:rPr>
        <w:t>2007)</w:t>
      </w:r>
    </w:p>
    <w:p w14:paraId="3F1C5A9E" w14:textId="2CDFC1F5" w:rsidR="00E26F9A" w:rsidRPr="00B36458" w:rsidRDefault="00E26F9A" w:rsidP="00B36458">
      <w:pPr>
        <w:jc w:val="both"/>
        <w:rPr>
          <w:rFonts w:asciiTheme="minorHAnsi" w:hAnsiTheme="minorHAnsi" w:cstheme="minorHAnsi"/>
          <w:sz w:val="22"/>
          <w:szCs w:val="22"/>
        </w:rPr>
      </w:pPr>
      <w:r w:rsidRPr="00B36458">
        <w:rPr>
          <w:rFonts w:asciiTheme="minorHAnsi" w:hAnsiTheme="minorHAnsi" w:cstheme="minorHAnsi"/>
          <w:sz w:val="22"/>
          <w:szCs w:val="22"/>
        </w:rPr>
        <w:t>*</w:t>
      </w:r>
      <w:proofErr w:type="spellStart"/>
      <w:r w:rsidRPr="00B36458">
        <w:rPr>
          <w:rFonts w:asciiTheme="minorHAnsi" w:hAnsiTheme="minorHAnsi" w:cstheme="minorHAnsi"/>
          <w:sz w:val="22"/>
          <w:szCs w:val="22"/>
        </w:rPr>
        <w:t>Glaucos</w:t>
      </w:r>
      <w:proofErr w:type="spellEnd"/>
      <w:r w:rsidRPr="00B36458">
        <w:rPr>
          <w:rFonts w:asciiTheme="minorHAnsi" w:hAnsiTheme="minorHAnsi" w:cstheme="minorHAnsi"/>
          <w:sz w:val="22"/>
          <w:szCs w:val="22"/>
        </w:rPr>
        <w:t xml:space="preserve"> / storia e disegni </w:t>
      </w:r>
      <w:proofErr w:type="spellStart"/>
      <w:r w:rsidRPr="00B36458">
        <w:rPr>
          <w:rFonts w:asciiTheme="minorHAnsi" w:hAnsiTheme="minorHAnsi" w:cstheme="minorHAnsi"/>
          <w:sz w:val="22"/>
          <w:szCs w:val="22"/>
        </w:rPr>
        <w:t>Akio</w:t>
      </w:r>
      <w:proofErr w:type="spellEnd"/>
      <w:r w:rsidRPr="00B36458">
        <w:rPr>
          <w:rFonts w:asciiTheme="minorHAnsi" w:hAnsiTheme="minorHAnsi" w:cstheme="minorHAnsi"/>
          <w:sz w:val="22"/>
          <w:szCs w:val="22"/>
        </w:rPr>
        <w:t xml:space="preserve"> Tanaka</w:t>
      </w:r>
      <w:r w:rsidRPr="00B36458">
        <w:rPr>
          <w:rFonts w:asciiTheme="minorHAnsi" w:hAnsiTheme="minorHAnsi" w:cstheme="minorHAnsi"/>
          <w:sz w:val="22"/>
          <w:szCs w:val="22"/>
        </w:rPr>
        <w:t>, 1-4 (2007)</w:t>
      </w:r>
    </w:p>
    <w:p w14:paraId="7CE9293D" w14:textId="3FC32282" w:rsidR="00E26F9A" w:rsidRPr="00B36458" w:rsidRDefault="00E26F9A" w:rsidP="00B36458">
      <w:pPr>
        <w:jc w:val="both"/>
        <w:rPr>
          <w:rFonts w:asciiTheme="minorHAnsi" w:hAnsiTheme="minorHAnsi" w:cstheme="minorHAnsi"/>
          <w:sz w:val="22"/>
          <w:szCs w:val="22"/>
        </w:rPr>
      </w:pPr>
      <w:r w:rsidRPr="00B36458">
        <w:rPr>
          <w:rFonts w:asciiTheme="minorHAnsi" w:hAnsiTheme="minorHAnsi" w:cstheme="minorHAnsi"/>
          <w:sz w:val="22"/>
          <w:szCs w:val="22"/>
        </w:rPr>
        <w:t xml:space="preserve">*Dogs / Shiro </w:t>
      </w:r>
      <w:proofErr w:type="spellStart"/>
      <w:r w:rsidRPr="00B36458">
        <w:rPr>
          <w:rFonts w:asciiTheme="minorHAnsi" w:hAnsiTheme="minorHAnsi" w:cstheme="minorHAnsi"/>
          <w:sz w:val="22"/>
          <w:szCs w:val="22"/>
        </w:rPr>
        <w:t>Miwa</w:t>
      </w:r>
      <w:proofErr w:type="spellEnd"/>
      <w:r w:rsidRPr="00B36458">
        <w:rPr>
          <w:rFonts w:asciiTheme="minorHAnsi" w:hAnsiTheme="minorHAnsi" w:cstheme="minorHAnsi"/>
          <w:sz w:val="22"/>
          <w:szCs w:val="22"/>
        </w:rPr>
        <w:t>, 46 (2008)</w:t>
      </w:r>
    </w:p>
    <w:p w14:paraId="06144E79" w14:textId="77777777" w:rsidR="00B36458" w:rsidRPr="00B36458" w:rsidRDefault="00B36458" w:rsidP="00B36458">
      <w:pPr>
        <w:jc w:val="both"/>
        <w:rPr>
          <w:rFonts w:asciiTheme="minorHAnsi" w:hAnsiTheme="minorHAnsi" w:cstheme="minorHAnsi"/>
          <w:sz w:val="22"/>
          <w:szCs w:val="22"/>
        </w:rPr>
      </w:pPr>
      <w:r w:rsidRPr="00B36458">
        <w:rPr>
          <w:rFonts w:asciiTheme="minorHAnsi" w:hAnsiTheme="minorHAnsi" w:cstheme="minorHAnsi"/>
          <w:sz w:val="22"/>
          <w:szCs w:val="22"/>
        </w:rPr>
        <w:t>*Ga-</w:t>
      </w:r>
      <w:proofErr w:type="gramStart"/>
      <w:r w:rsidRPr="00B36458">
        <w:rPr>
          <w:rFonts w:asciiTheme="minorHAnsi" w:hAnsiTheme="minorHAnsi" w:cstheme="minorHAnsi"/>
          <w:sz w:val="22"/>
          <w:szCs w:val="22"/>
        </w:rPr>
        <w:t>Rei :</w:t>
      </w:r>
      <w:proofErr w:type="gramEnd"/>
      <w:r w:rsidRPr="00B36458">
        <w:rPr>
          <w:rFonts w:asciiTheme="minorHAnsi" w:hAnsiTheme="minorHAnsi" w:cstheme="minorHAnsi"/>
          <w:sz w:val="22"/>
          <w:szCs w:val="22"/>
        </w:rPr>
        <w:t xml:space="preserve"> il divoratore di spiriti / </w:t>
      </w:r>
      <w:proofErr w:type="spellStart"/>
      <w:r w:rsidRPr="00B36458">
        <w:rPr>
          <w:rFonts w:asciiTheme="minorHAnsi" w:hAnsiTheme="minorHAnsi" w:cstheme="minorHAnsi"/>
          <w:sz w:val="22"/>
          <w:szCs w:val="22"/>
        </w:rPr>
        <w:t>Hajime</w:t>
      </w:r>
      <w:proofErr w:type="spellEnd"/>
      <w:r w:rsidRPr="00B3645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36458">
        <w:rPr>
          <w:rFonts w:asciiTheme="minorHAnsi" w:hAnsiTheme="minorHAnsi" w:cstheme="minorHAnsi"/>
          <w:sz w:val="22"/>
          <w:szCs w:val="22"/>
        </w:rPr>
        <w:t>Segawa</w:t>
      </w:r>
      <w:proofErr w:type="spellEnd"/>
      <w:r w:rsidRPr="00B36458">
        <w:rPr>
          <w:rFonts w:asciiTheme="minorHAnsi" w:hAnsiTheme="minorHAnsi" w:cstheme="minorHAnsi"/>
          <w:sz w:val="22"/>
          <w:szCs w:val="22"/>
        </w:rPr>
        <w:t>, 1 (2009)-12 (2011)</w:t>
      </w:r>
    </w:p>
    <w:p w14:paraId="3C0FA46D" w14:textId="5A21C79B" w:rsidR="00D86807" w:rsidRPr="00B36458" w:rsidRDefault="00D86807" w:rsidP="00B36458">
      <w:p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B36458">
        <w:rPr>
          <w:rFonts w:asciiTheme="minorHAnsi" w:hAnsiTheme="minorHAnsi" w:cstheme="minorHAnsi"/>
          <w:sz w:val="22"/>
          <w:szCs w:val="22"/>
          <w:lang w:val="en-GB"/>
        </w:rPr>
        <w:t>*First love limited, 1-4 (25 febbraio</w:t>
      </w:r>
      <w:r w:rsidRPr="00B36458">
        <w:rPr>
          <w:rFonts w:asciiTheme="minorHAnsi" w:hAnsiTheme="minorHAnsi" w:cstheme="minorHAnsi"/>
          <w:sz w:val="22"/>
          <w:szCs w:val="22"/>
          <w:lang w:val="en-GB"/>
        </w:rPr>
        <w:t>-</w:t>
      </w:r>
      <w:r w:rsidRPr="00B36458">
        <w:rPr>
          <w:rFonts w:asciiTheme="minorHAnsi" w:hAnsiTheme="minorHAnsi" w:cstheme="minorHAnsi"/>
          <w:sz w:val="22"/>
          <w:szCs w:val="22"/>
          <w:lang w:val="en-GB"/>
        </w:rPr>
        <w:t xml:space="preserve">26 </w:t>
      </w:r>
      <w:proofErr w:type="spellStart"/>
      <w:r w:rsidRPr="00B36458">
        <w:rPr>
          <w:rFonts w:asciiTheme="minorHAnsi" w:hAnsiTheme="minorHAnsi" w:cstheme="minorHAnsi"/>
          <w:sz w:val="22"/>
          <w:szCs w:val="22"/>
          <w:lang w:val="en-GB"/>
        </w:rPr>
        <w:t>agosto</w:t>
      </w:r>
      <w:proofErr w:type="spellEnd"/>
      <w:r w:rsidRPr="00B36458">
        <w:rPr>
          <w:rFonts w:asciiTheme="minorHAnsi" w:hAnsiTheme="minorHAnsi" w:cstheme="minorHAnsi"/>
          <w:sz w:val="22"/>
          <w:szCs w:val="22"/>
          <w:lang w:val="en-GB"/>
        </w:rPr>
        <w:t xml:space="preserve"> 2010)</w:t>
      </w:r>
    </w:p>
    <w:p w14:paraId="339A1333" w14:textId="27491DD3" w:rsidR="00A0251B" w:rsidRPr="00B36458" w:rsidRDefault="00A0251B" w:rsidP="00B36458">
      <w:p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B36458">
        <w:rPr>
          <w:rFonts w:asciiTheme="minorHAnsi" w:hAnsiTheme="minorHAnsi" w:cstheme="minorHAnsi"/>
          <w:sz w:val="22"/>
          <w:szCs w:val="22"/>
          <w:lang w:val="en-GB"/>
        </w:rPr>
        <w:t>*</w:t>
      </w:r>
      <w:proofErr w:type="spellStart"/>
      <w:r w:rsidRPr="00B36458">
        <w:rPr>
          <w:rFonts w:asciiTheme="minorHAnsi" w:hAnsiTheme="minorHAnsi" w:cstheme="minorHAnsi"/>
          <w:sz w:val="22"/>
          <w:szCs w:val="22"/>
          <w:lang w:val="en-GB"/>
        </w:rPr>
        <w:t>Anedoki</w:t>
      </w:r>
      <w:proofErr w:type="spellEnd"/>
      <w:r w:rsidRPr="00B36458">
        <w:rPr>
          <w:rFonts w:asciiTheme="minorHAnsi" w:hAnsiTheme="minorHAnsi" w:cstheme="minorHAnsi"/>
          <w:sz w:val="22"/>
          <w:szCs w:val="22"/>
          <w:lang w:val="en-GB"/>
        </w:rPr>
        <w:t xml:space="preserve">, </w:t>
      </w:r>
      <w:r w:rsidRPr="00B36458">
        <w:rPr>
          <w:rFonts w:asciiTheme="minorHAnsi" w:hAnsiTheme="minorHAnsi" w:cstheme="minorHAnsi"/>
          <w:sz w:val="22"/>
          <w:szCs w:val="22"/>
          <w:lang w:val="en-GB"/>
        </w:rPr>
        <w:t xml:space="preserve">1-3 = </w:t>
      </w:r>
      <w:r w:rsidRPr="00B36458">
        <w:rPr>
          <w:rFonts w:asciiTheme="minorHAnsi" w:hAnsiTheme="minorHAnsi" w:cstheme="minorHAnsi"/>
          <w:sz w:val="22"/>
          <w:szCs w:val="22"/>
          <w:lang w:val="en-GB"/>
        </w:rPr>
        <w:t xml:space="preserve">76-78 </w:t>
      </w:r>
      <w:r w:rsidRPr="00B36458">
        <w:rPr>
          <w:rFonts w:asciiTheme="minorHAnsi" w:hAnsiTheme="minorHAnsi" w:cstheme="minorHAnsi"/>
          <w:sz w:val="22"/>
          <w:szCs w:val="22"/>
          <w:lang w:val="en-GB"/>
        </w:rPr>
        <w:t>(</w:t>
      </w:r>
      <w:r w:rsidRPr="00B36458">
        <w:rPr>
          <w:rFonts w:asciiTheme="minorHAnsi" w:hAnsiTheme="minorHAnsi" w:cstheme="minorHAnsi"/>
          <w:sz w:val="22"/>
          <w:szCs w:val="22"/>
          <w:lang w:val="en-GB"/>
        </w:rPr>
        <w:t>27 febbraio</w:t>
      </w:r>
      <w:r w:rsidRPr="00B36458">
        <w:rPr>
          <w:rFonts w:asciiTheme="minorHAnsi" w:hAnsiTheme="minorHAnsi" w:cstheme="minorHAnsi"/>
          <w:sz w:val="22"/>
          <w:szCs w:val="22"/>
          <w:lang w:val="en-GB"/>
        </w:rPr>
        <w:t>-</w:t>
      </w:r>
      <w:r w:rsidRPr="00B36458">
        <w:rPr>
          <w:rFonts w:asciiTheme="minorHAnsi" w:hAnsiTheme="minorHAnsi" w:cstheme="minorHAnsi"/>
          <w:sz w:val="22"/>
          <w:szCs w:val="22"/>
          <w:lang w:val="en-GB"/>
        </w:rPr>
        <w:t xml:space="preserve">30 </w:t>
      </w:r>
      <w:proofErr w:type="spellStart"/>
      <w:r w:rsidRPr="00B36458">
        <w:rPr>
          <w:rFonts w:asciiTheme="minorHAnsi" w:hAnsiTheme="minorHAnsi" w:cstheme="minorHAnsi"/>
          <w:sz w:val="22"/>
          <w:szCs w:val="22"/>
          <w:lang w:val="en-GB"/>
        </w:rPr>
        <w:t>aprile</w:t>
      </w:r>
      <w:proofErr w:type="spellEnd"/>
      <w:r w:rsidRPr="00B36458">
        <w:rPr>
          <w:rFonts w:asciiTheme="minorHAnsi" w:hAnsiTheme="minorHAnsi" w:cstheme="minorHAnsi"/>
          <w:sz w:val="22"/>
          <w:szCs w:val="22"/>
          <w:lang w:val="en-GB"/>
        </w:rPr>
        <w:t xml:space="preserve"> 2011</w:t>
      </w:r>
      <w:r w:rsidRPr="00B36458">
        <w:rPr>
          <w:rFonts w:asciiTheme="minorHAnsi" w:hAnsiTheme="minorHAnsi" w:cstheme="minorHAnsi"/>
          <w:sz w:val="22"/>
          <w:szCs w:val="22"/>
          <w:lang w:val="en-GB"/>
        </w:rPr>
        <w:t>)</w:t>
      </w:r>
    </w:p>
    <w:p w14:paraId="6B82B556" w14:textId="51770871" w:rsidR="00A504FF" w:rsidRPr="00B36458" w:rsidRDefault="00A504FF" w:rsidP="00B36458">
      <w:pPr>
        <w:jc w:val="both"/>
        <w:rPr>
          <w:rFonts w:asciiTheme="minorHAnsi" w:hAnsiTheme="minorHAnsi" w:cstheme="minorHAnsi"/>
          <w:sz w:val="22"/>
          <w:szCs w:val="22"/>
        </w:rPr>
      </w:pPr>
      <w:r w:rsidRPr="00B36458">
        <w:rPr>
          <w:rFonts w:asciiTheme="minorHAnsi" w:hAnsiTheme="minorHAnsi" w:cstheme="minorHAnsi"/>
          <w:sz w:val="22"/>
          <w:szCs w:val="22"/>
        </w:rPr>
        <w:t xml:space="preserve">*Blue </w:t>
      </w:r>
      <w:proofErr w:type="spellStart"/>
      <w:r w:rsidRPr="00B36458">
        <w:rPr>
          <w:rFonts w:asciiTheme="minorHAnsi" w:hAnsiTheme="minorHAnsi" w:cstheme="minorHAnsi"/>
          <w:sz w:val="22"/>
          <w:szCs w:val="22"/>
        </w:rPr>
        <w:t>exorcist</w:t>
      </w:r>
      <w:proofErr w:type="spellEnd"/>
      <w:r w:rsidRPr="00B36458">
        <w:rPr>
          <w:rFonts w:asciiTheme="minorHAnsi" w:hAnsiTheme="minorHAnsi" w:cstheme="minorHAnsi"/>
          <w:sz w:val="22"/>
          <w:szCs w:val="22"/>
        </w:rPr>
        <w:t xml:space="preserve"> / </w:t>
      </w:r>
      <w:proofErr w:type="spellStart"/>
      <w:r w:rsidRPr="00B36458">
        <w:rPr>
          <w:rFonts w:asciiTheme="minorHAnsi" w:hAnsiTheme="minorHAnsi" w:cstheme="minorHAnsi"/>
          <w:sz w:val="22"/>
          <w:szCs w:val="22"/>
        </w:rPr>
        <w:t>Kazue</w:t>
      </w:r>
      <w:proofErr w:type="spellEnd"/>
      <w:r w:rsidRPr="00B36458">
        <w:rPr>
          <w:rFonts w:asciiTheme="minorHAnsi" w:hAnsiTheme="minorHAnsi" w:cstheme="minorHAnsi"/>
          <w:sz w:val="22"/>
          <w:szCs w:val="22"/>
        </w:rPr>
        <w:t xml:space="preserve"> Kato</w:t>
      </w:r>
      <w:r w:rsidRPr="00B36458">
        <w:rPr>
          <w:rFonts w:asciiTheme="minorHAnsi" w:hAnsiTheme="minorHAnsi" w:cstheme="minorHAnsi"/>
          <w:sz w:val="22"/>
          <w:szCs w:val="22"/>
        </w:rPr>
        <w:t xml:space="preserve">, </w:t>
      </w:r>
      <w:r w:rsidRPr="00B36458">
        <w:rPr>
          <w:rFonts w:asciiTheme="minorHAnsi" w:hAnsiTheme="minorHAnsi" w:cstheme="minorHAnsi"/>
          <w:sz w:val="22"/>
          <w:szCs w:val="22"/>
        </w:rPr>
        <w:t>1</w:t>
      </w:r>
      <w:r w:rsidRPr="00B36458">
        <w:rPr>
          <w:rFonts w:asciiTheme="minorHAnsi" w:hAnsiTheme="minorHAnsi" w:cstheme="minorHAnsi"/>
          <w:sz w:val="22"/>
          <w:szCs w:val="22"/>
        </w:rPr>
        <w:t xml:space="preserve"> (</w:t>
      </w:r>
      <w:proofErr w:type="gramStart"/>
      <w:r w:rsidRPr="00B36458">
        <w:rPr>
          <w:rFonts w:asciiTheme="minorHAnsi" w:hAnsiTheme="minorHAnsi" w:cstheme="minorHAnsi"/>
          <w:sz w:val="22"/>
          <w:szCs w:val="22"/>
        </w:rPr>
        <w:t>2011</w:t>
      </w:r>
      <w:r w:rsidRPr="00B36458">
        <w:rPr>
          <w:rFonts w:asciiTheme="minorHAnsi" w:hAnsiTheme="minorHAnsi" w:cstheme="minorHAnsi"/>
          <w:sz w:val="22"/>
          <w:szCs w:val="22"/>
        </w:rPr>
        <w:t>)</w:t>
      </w:r>
      <w:r w:rsidRPr="00B36458">
        <w:rPr>
          <w:rFonts w:asciiTheme="minorHAnsi" w:hAnsiTheme="minorHAnsi" w:cstheme="minorHAnsi"/>
          <w:sz w:val="22"/>
          <w:szCs w:val="22"/>
        </w:rPr>
        <w:t>-</w:t>
      </w:r>
      <w:proofErr w:type="gramEnd"/>
      <w:r w:rsidRPr="00B36458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E8629CB" w14:textId="267EE485" w:rsidR="00A504FF" w:rsidRPr="00B36458" w:rsidRDefault="00A504FF" w:rsidP="00B36458">
      <w:p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B36458">
        <w:rPr>
          <w:rFonts w:asciiTheme="minorHAnsi" w:hAnsiTheme="minorHAnsi" w:cstheme="minorHAnsi"/>
          <w:sz w:val="22"/>
          <w:szCs w:val="22"/>
          <w:lang w:val="en-GB"/>
        </w:rPr>
        <w:t>*Cloudy sky &amp; prism &amp; solar car</w:t>
      </w:r>
      <w:r w:rsidR="00D86807" w:rsidRPr="00B36458">
        <w:rPr>
          <w:rFonts w:asciiTheme="minorHAnsi" w:hAnsiTheme="minorHAnsi" w:cstheme="minorHAnsi"/>
          <w:sz w:val="22"/>
          <w:szCs w:val="22"/>
          <w:lang w:val="en-GB"/>
        </w:rPr>
        <w:t>, 1-2 (2012)</w:t>
      </w:r>
    </w:p>
    <w:p w14:paraId="20F86758" w14:textId="755BD38C" w:rsidR="00E26F9A" w:rsidRPr="00B36458" w:rsidRDefault="00E26F9A" w:rsidP="00B36458">
      <w:pPr>
        <w:jc w:val="both"/>
        <w:rPr>
          <w:rFonts w:asciiTheme="minorHAnsi" w:hAnsiTheme="minorHAnsi" w:cstheme="minorHAnsi"/>
          <w:sz w:val="22"/>
          <w:szCs w:val="22"/>
        </w:rPr>
      </w:pPr>
      <w:r w:rsidRPr="00B36458">
        <w:rPr>
          <w:rFonts w:asciiTheme="minorHAnsi" w:hAnsiTheme="minorHAnsi" w:cstheme="minorHAnsi"/>
          <w:sz w:val="22"/>
          <w:szCs w:val="22"/>
        </w:rPr>
        <w:t xml:space="preserve">*G-Maru </w:t>
      </w:r>
      <w:proofErr w:type="spellStart"/>
      <w:r w:rsidRPr="00B36458">
        <w:rPr>
          <w:rFonts w:asciiTheme="minorHAnsi" w:hAnsiTheme="minorHAnsi" w:cstheme="minorHAnsi"/>
          <w:sz w:val="22"/>
          <w:szCs w:val="22"/>
        </w:rPr>
        <w:t>edition</w:t>
      </w:r>
      <w:proofErr w:type="spellEnd"/>
      <w:r w:rsidRPr="00B36458">
        <w:rPr>
          <w:rFonts w:asciiTheme="minorHAnsi" w:hAnsiTheme="minorHAnsi" w:cstheme="minorHAnsi"/>
          <w:sz w:val="22"/>
          <w:szCs w:val="22"/>
        </w:rPr>
        <w:t xml:space="preserve"> / storia e disegni </w:t>
      </w:r>
      <w:proofErr w:type="spellStart"/>
      <w:r w:rsidRPr="00B36458">
        <w:rPr>
          <w:rFonts w:asciiTheme="minorHAnsi" w:hAnsiTheme="minorHAnsi" w:cstheme="minorHAnsi"/>
          <w:sz w:val="22"/>
          <w:szCs w:val="22"/>
        </w:rPr>
        <w:t>Mizuki</w:t>
      </w:r>
      <w:proofErr w:type="spellEnd"/>
      <w:r w:rsidRPr="00B3645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36458">
        <w:rPr>
          <w:rFonts w:asciiTheme="minorHAnsi" w:hAnsiTheme="minorHAnsi" w:cstheme="minorHAnsi"/>
          <w:sz w:val="22"/>
          <w:szCs w:val="22"/>
        </w:rPr>
        <w:t>Kawashita</w:t>
      </w:r>
      <w:proofErr w:type="spellEnd"/>
      <w:r w:rsidRPr="00B36458">
        <w:rPr>
          <w:rFonts w:asciiTheme="minorHAnsi" w:hAnsiTheme="minorHAnsi" w:cstheme="minorHAnsi"/>
          <w:sz w:val="22"/>
          <w:szCs w:val="22"/>
        </w:rPr>
        <w:t>, 1 (</w:t>
      </w:r>
      <w:proofErr w:type="gramStart"/>
      <w:r w:rsidRPr="00B36458">
        <w:rPr>
          <w:rFonts w:asciiTheme="minorHAnsi" w:hAnsiTheme="minorHAnsi" w:cstheme="minorHAnsi"/>
          <w:sz w:val="22"/>
          <w:szCs w:val="22"/>
        </w:rPr>
        <w:t>2014)-</w:t>
      </w:r>
      <w:proofErr w:type="gramEnd"/>
      <w:r w:rsidRPr="00B36458">
        <w:rPr>
          <w:rFonts w:asciiTheme="minorHAnsi" w:hAnsiTheme="minorHAnsi" w:cstheme="minorHAnsi"/>
          <w:sz w:val="22"/>
          <w:szCs w:val="22"/>
        </w:rPr>
        <w:t>2 (2015)</w:t>
      </w:r>
    </w:p>
    <w:p w14:paraId="275AF4BC" w14:textId="32462B8D" w:rsidR="00A504FF" w:rsidRPr="00B36458" w:rsidRDefault="00E26F9A" w:rsidP="00B36458">
      <w:pPr>
        <w:jc w:val="both"/>
        <w:rPr>
          <w:rFonts w:asciiTheme="minorHAnsi" w:hAnsiTheme="minorHAnsi" w:cstheme="minorHAnsi"/>
          <w:sz w:val="22"/>
          <w:szCs w:val="22"/>
        </w:rPr>
      </w:pPr>
      <w:r w:rsidRPr="00B36458">
        <w:rPr>
          <w:rFonts w:asciiTheme="minorHAnsi" w:hAnsiTheme="minorHAnsi" w:cstheme="minorHAnsi"/>
          <w:sz w:val="22"/>
          <w:szCs w:val="22"/>
        </w:rPr>
        <w:t>*</w:t>
      </w:r>
      <w:proofErr w:type="spellStart"/>
      <w:r w:rsidRPr="00B36458">
        <w:rPr>
          <w:rFonts w:asciiTheme="minorHAnsi" w:hAnsiTheme="minorHAnsi" w:cstheme="minorHAnsi"/>
          <w:sz w:val="22"/>
          <w:szCs w:val="22"/>
        </w:rPr>
        <w:t>Salary</w:t>
      </w:r>
      <w:proofErr w:type="spellEnd"/>
      <w:r w:rsidRPr="00B36458">
        <w:rPr>
          <w:rFonts w:asciiTheme="minorHAnsi" w:hAnsiTheme="minorHAnsi" w:cstheme="minorHAnsi"/>
          <w:sz w:val="22"/>
          <w:szCs w:val="22"/>
        </w:rPr>
        <w:t xml:space="preserve">-man </w:t>
      </w:r>
      <w:proofErr w:type="spellStart"/>
      <w:proofErr w:type="gramStart"/>
      <w:r w:rsidRPr="00B36458">
        <w:rPr>
          <w:rFonts w:asciiTheme="minorHAnsi" w:hAnsiTheme="minorHAnsi" w:cstheme="minorHAnsi"/>
          <w:sz w:val="22"/>
          <w:szCs w:val="22"/>
        </w:rPr>
        <w:t>exorcist</w:t>
      </w:r>
      <w:proofErr w:type="spellEnd"/>
      <w:r w:rsidRPr="00B36458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B36458">
        <w:rPr>
          <w:rFonts w:asciiTheme="minorHAnsi" w:hAnsiTheme="minorHAnsi" w:cstheme="minorHAnsi"/>
          <w:sz w:val="22"/>
          <w:szCs w:val="22"/>
        </w:rPr>
        <w:t xml:space="preserve"> la malinconia di Yukio </w:t>
      </w:r>
      <w:proofErr w:type="spellStart"/>
      <w:r w:rsidRPr="00B36458">
        <w:rPr>
          <w:rFonts w:asciiTheme="minorHAnsi" w:hAnsiTheme="minorHAnsi" w:cstheme="minorHAnsi"/>
          <w:sz w:val="22"/>
          <w:szCs w:val="22"/>
        </w:rPr>
        <w:t>Okumura</w:t>
      </w:r>
      <w:proofErr w:type="spellEnd"/>
      <w:r w:rsidRPr="00B36458">
        <w:rPr>
          <w:rFonts w:asciiTheme="minorHAnsi" w:hAnsiTheme="minorHAnsi" w:cstheme="minorHAnsi"/>
          <w:sz w:val="22"/>
          <w:szCs w:val="22"/>
        </w:rPr>
        <w:t xml:space="preserve"> / soggetto e supervisione </w:t>
      </w:r>
      <w:proofErr w:type="spellStart"/>
      <w:r w:rsidRPr="00B36458">
        <w:rPr>
          <w:rFonts w:asciiTheme="minorHAnsi" w:hAnsiTheme="minorHAnsi" w:cstheme="minorHAnsi"/>
          <w:sz w:val="22"/>
          <w:szCs w:val="22"/>
        </w:rPr>
        <w:t>Kazue</w:t>
      </w:r>
      <w:proofErr w:type="spellEnd"/>
      <w:r w:rsidRPr="00B36458">
        <w:rPr>
          <w:rFonts w:asciiTheme="minorHAnsi" w:hAnsiTheme="minorHAnsi" w:cstheme="minorHAnsi"/>
          <w:sz w:val="22"/>
          <w:szCs w:val="22"/>
        </w:rPr>
        <w:t xml:space="preserve"> Kato ; manga Minoru Sasaki</w:t>
      </w:r>
      <w:r w:rsidRPr="00B36458">
        <w:rPr>
          <w:rFonts w:asciiTheme="minorHAnsi" w:hAnsiTheme="minorHAnsi" w:cstheme="minorHAnsi"/>
          <w:sz w:val="22"/>
          <w:szCs w:val="22"/>
        </w:rPr>
        <w:t>, 1 (2017)-4 (2021)</w:t>
      </w:r>
    </w:p>
    <w:p w14:paraId="49018096" w14:textId="2AD16E96" w:rsidR="00E26F9A" w:rsidRDefault="00E26F9A" w:rsidP="00B36458">
      <w:pPr>
        <w:jc w:val="both"/>
        <w:rPr>
          <w:rFonts w:asciiTheme="minorHAnsi" w:hAnsiTheme="minorHAnsi" w:cstheme="minorHAnsi"/>
          <w:sz w:val="22"/>
          <w:szCs w:val="22"/>
        </w:rPr>
      </w:pPr>
      <w:r w:rsidRPr="00B36458">
        <w:rPr>
          <w:rFonts w:asciiTheme="minorHAnsi" w:hAnsiTheme="minorHAnsi" w:cstheme="minorHAnsi"/>
          <w:sz w:val="22"/>
          <w:szCs w:val="22"/>
        </w:rPr>
        <w:t xml:space="preserve">*Six bullets / storia e disegni </w:t>
      </w:r>
      <w:proofErr w:type="spellStart"/>
      <w:r w:rsidRPr="00B36458">
        <w:rPr>
          <w:rFonts w:asciiTheme="minorHAnsi" w:hAnsiTheme="minorHAnsi" w:cstheme="minorHAnsi"/>
          <w:sz w:val="22"/>
          <w:szCs w:val="22"/>
        </w:rPr>
        <w:t>Yusuke</w:t>
      </w:r>
      <w:proofErr w:type="spellEnd"/>
      <w:r w:rsidRPr="00B3645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36458">
        <w:rPr>
          <w:rFonts w:asciiTheme="minorHAnsi" w:hAnsiTheme="minorHAnsi" w:cstheme="minorHAnsi"/>
          <w:sz w:val="22"/>
          <w:szCs w:val="22"/>
        </w:rPr>
        <w:t>Osawa</w:t>
      </w:r>
      <w:proofErr w:type="spellEnd"/>
      <w:r w:rsidRPr="00B36458">
        <w:rPr>
          <w:rFonts w:asciiTheme="minorHAnsi" w:hAnsiTheme="minorHAnsi" w:cstheme="minorHAnsi"/>
          <w:sz w:val="22"/>
          <w:szCs w:val="22"/>
        </w:rPr>
        <w:t>, 1-2 (2018)</w:t>
      </w:r>
    </w:p>
    <w:p w14:paraId="4D437683" w14:textId="77777777" w:rsidR="00F76C3F" w:rsidRDefault="00F76C3F" w:rsidP="00B36458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F8C32A7" w14:textId="535DB707" w:rsidR="00B36458" w:rsidRPr="00B36458" w:rsidRDefault="00B36458" w:rsidP="00B36458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Soggetto: Manga</w:t>
      </w:r>
      <w:r w:rsidR="00F76C3F">
        <w:rPr>
          <w:rFonts w:asciiTheme="minorHAnsi" w:hAnsiTheme="minorHAnsi" w:cstheme="minorHAnsi"/>
          <w:sz w:val="22"/>
          <w:szCs w:val="22"/>
        </w:rPr>
        <w:t xml:space="preserve"> - Periodici</w:t>
      </w:r>
    </w:p>
    <w:p w14:paraId="632955FE" w14:textId="77777777" w:rsidR="00A504FF" w:rsidRPr="00F76C3F" w:rsidRDefault="00A504FF" w:rsidP="00B36458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bookmarkStart w:id="2" w:name="_Hlk128497178"/>
      <w:r w:rsidRPr="00F76C3F">
        <w:rPr>
          <w:rFonts w:asciiTheme="minorHAnsi" w:hAnsiTheme="minorHAnsi" w:cstheme="minorHAnsi"/>
          <w:b/>
          <w:color w:val="C00000"/>
          <w:sz w:val="44"/>
          <w:szCs w:val="44"/>
        </w:rPr>
        <w:lastRenderedPageBreak/>
        <w:t>Informazioni storico-bibliografiche</w:t>
      </w:r>
    </w:p>
    <w:bookmarkEnd w:id="2"/>
    <w:p w14:paraId="181A111E" w14:textId="77777777" w:rsidR="00FE5B7E" w:rsidRPr="00F76C3F" w:rsidRDefault="00FE5B7E" w:rsidP="00B36458">
      <w:pPr>
        <w:jc w:val="both"/>
        <w:rPr>
          <w:rFonts w:asciiTheme="minorHAnsi" w:hAnsiTheme="minorHAnsi" w:cstheme="minorHAnsi"/>
          <w:sz w:val="16"/>
          <w:szCs w:val="16"/>
        </w:rPr>
      </w:pPr>
      <w:r w:rsidRPr="00F76C3F">
        <w:rPr>
          <w:rFonts w:asciiTheme="minorHAnsi" w:hAnsiTheme="minorHAnsi" w:cstheme="minorHAnsi"/>
          <w:b/>
          <w:bCs/>
          <w:i/>
          <w:iCs/>
          <w:sz w:val="16"/>
          <w:szCs w:val="16"/>
        </w:rPr>
        <w:t>C'era una volta in Giappone</w:t>
      </w:r>
      <w:r w:rsidRPr="00F76C3F">
        <w:rPr>
          <w:rFonts w:asciiTheme="minorHAnsi" w:hAnsiTheme="minorHAnsi" w:cstheme="minorHAnsi"/>
          <w:sz w:val="16"/>
          <w:szCs w:val="16"/>
        </w:rPr>
        <w:t xml:space="preserve"> (</w:t>
      </w:r>
      <w:r w:rsidRPr="00F76C3F">
        <w:rPr>
          <w:rFonts w:asciiTheme="minorHAnsi" w:eastAsia="MS Mincho" w:hAnsiTheme="minorHAnsi" w:cstheme="minorHAnsi"/>
          <w:sz w:val="16"/>
          <w:szCs w:val="16"/>
          <w:lang w:eastAsia="ja-JP"/>
        </w:rPr>
        <w:t>天晴じぱんぐ</w:t>
      </w:r>
      <w:r w:rsidRPr="00F76C3F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F76C3F">
        <w:rPr>
          <w:rFonts w:asciiTheme="minorHAnsi" w:hAnsiTheme="minorHAnsi" w:cstheme="minorHAnsi"/>
          <w:i/>
          <w:iCs/>
          <w:sz w:val="16"/>
          <w:szCs w:val="16"/>
        </w:rPr>
        <w:t>Doki</w:t>
      </w:r>
      <w:proofErr w:type="spellEnd"/>
      <w:r w:rsidRPr="00F76C3F">
        <w:rPr>
          <w:rFonts w:asciiTheme="minorHAnsi" w:hAnsiTheme="minorHAnsi" w:cstheme="minorHAnsi"/>
          <w:i/>
          <w:iCs/>
          <w:sz w:val="16"/>
          <w:szCs w:val="16"/>
        </w:rPr>
        <w:t xml:space="preserve"> </w:t>
      </w:r>
      <w:proofErr w:type="spellStart"/>
      <w:r w:rsidRPr="00F76C3F">
        <w:rPr>
          <w:rFonts w:asciiTheme="minorHAnsi" w:hAnsiTheme="minorHAnsi" w:cstheme="minorHAnsi"/>
          <w:i/>
          <w:iCs/>
          <w:sz w:val="16"/>
          <w:szCs w:val="16"/>
        </w:rPr>
        <w:t>Doki</w:t>
      </w:r>
      <w:proofErr w:type="spellEnd"/>
      <w:r w:rsidRPr="00F76C3F">
        <w:rPr>
          <w:rFonts w:asciiTheme="minorHAnsi" w:hAnsiTheme="minorHAnsi" w:cstheme="minorHAnsi"/>
          <w:i/>
          <w:iCs/>
          <w:sz w:val="16"/>
          <w:szCs w:val="16"/>
        </w:rPr>
        <w:t xml:space="preserve"> Appare </w:t>
      </w:r>
      <w:proofErr w:type="spellStart"/>
      <w:r w:rsidRPr="00F76C3F">
        <w:rPr>
          <w:rFonts w:asciiTheme="minorHAnsi" w:hAnsiTheme="minorHAnsi" w:cstheme="minorHAnsi"/>
          <w:i/>
          <w:iCs/>
          <w:sz w:val="16"/>
          <w:szCs w:val="16"/>
        </w:rPr>
        <w:t>Jipangu</w:t>
      </w:r>
      <w:proofErr w:type="spellEnd"/>
      <w:r w:rsidRPr="00F76C3F">
        <w:rPr>
          <w:rFonts w:asciiTheme="minorHAnsi" w:hAnsiTheme="minorHAnsi" w:cstheme="minorHAnsi"/>
          <w:i/>
          <w:iCs/>
          <w:sz w:val="16"/>
          <w:szCs w:val="16"/>
        </w:rPr>
        <w:t>!</w:t>
      </w:r>
      <w:hyperlink r:id="rId20" w:tooltip="Aiuto:Giapponese" w:history="1">
        <w:r w:rsidRPr="00F76C3F">
          <w:rPr>
            <w:rStyle w:val="Collegamentoipertestuale"/>
            <w:rFonts w:asciiTheme="minorHAnsi" w:hAnsiTheme="minorHAnsi" w:cstheme="minorHAnsi"/>
            <w:b/>
            <w:bCs/>
            <w:sz w:val="16"/>
            <w:szCs w:val="16"/>
            <w:vertAlign w:val="superscript"/>
          </w:rPr>
          <w:t>?</w:t>
        </w:r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) è un </w:t>
      </w:r>
      <w:hyperlink r:id="rId21" w:tooltip="Manga" w:history="1"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>manga</w:t>
        </w:r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 </w:t>
      </w:r>
      <w:hyperlink r:id="rId22" w:tooltip="Shōjo" w:history="1">
        <w:r w:rsidRPr="00F76C3F">
          <w:rPr>
            <w:rStyle w:val="Collegamentoipertestuale"/>
            <w:rFonts w:asciiTheme="minorHAnsi" w:hAnsiTheme="minorHAnsi" w:cstheme="minorHAnsi"/>
            <w:i/>
            <w:iCs/>
            <w:sz w:val="16"/>
            <w:szCs w:val="16"/>
          </w:rPr>
          <w:t>shōjo</w:t>
        </w:r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 creato dalla penna della </w:t>
      </w:r>
      <w:hyperlink r:id="rId23" w:tooltip="Mangaka" w:history="1">
        <w:r w:rsidRPr="00F76C3F">
          <w:rPr>
            <w:rStyle w:val="Collegamentoipertestuale"/>
            <w:rFonts w:asciiTheme="minorHAnsi" w:hAnsiTheme="minorHAnsi" w:cstheme="minorHAnsi"/>
            <w:i/>
            <w:iCs/>
            <w:sz w:val="16"/>
            <w:szCs w:val="16"/>
          </w:rPr>
          <w:t>mangaka</w:t>
        </w:r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 </w:t>
      </w:r>
      <w:hyperlink r:id="rId24" w:tooltip="Yū Watase" w:history="1"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>Yū Watase</w:t>
        </w:r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 e venne pubblicato per la prima volta sulla collana </w:t>
      </w:r>
      <w:hyperlink r:id="rId25" w:tooltip="Shōjo Comic" w:history="1">
        <w:r w:rsidRPr="00F76C3F">
          <w:rPr>
            <w:rStyle w:val="Collegamentoipertestuale"/>
            <w:rFonts w:asciiTheme="minorHAnsi" w:hAnsiTheme="minorHAnsi" w:cstheme="minorHAnsi"/>
            <w:i/>
            <w:iCs/>
            <w:sz w:val="16"/>
            <w:szCs w:val="16"/>
          </w:rPr>
          <w:t>Shōjo Comic</w:t>
        </w:r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 nel </w:t>
      </w:r>
      <w:hyperlink r:id="rId26" w:tooltip="1997" w:history="1"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>1997</w:t>
        </w:r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. In Italia è stato pubblicato nel </w:t>
      </w:r>
      <w:hyperlink r:id="rId27" w:tooltip="2004" w:history="1"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>2004</w:t>
        </w:r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 dalla </w:t>
      </w:r>
      <w:hyperlink r:id="rId28" w:tooltip="Planet Manga" w:history="1"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>Planet Manga</w:t>
        </w:r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. </w:t>
      </w:r>
    </w:p>
    <w:p w14:paraId="58EFEA5B" w14:textId="529BABD2" w:rsidR="00FE5B7E" w:rsidRPr="00F76C3F" w:rsidRDefault="00FE5B7E" w:rsidP="00B36458">
      <w:pPr>
        <w:jc w:val="both"/>
        <w:rPr>
          <w:rFonts w:asciiTheme="minorHAnsi" w:hAnsiTheme="minorHAnsi" w:cstheme="minorHAnsi"/>
          <w:sz w:val="16"/>
          <w:szCs w:val="16"/>
        </w:rPr>
      </w:pPr>
      <w:hyperlink r:id="rId29" w:history="1"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>https://it.wikipedia.org/wiki/C%27era_una_volta_in_Giappone</w:t>
        </w:r>
      </w:hyperlink>
    </w:p>
    <w:p w14:paraId="04F8C840" w14:textId="77777777" w:rsidR="00FE5B7E" w:rsidRPr="00F76C3F" w:rsidRDefault="00FE5B7E" w:rsidP="00B36458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29F0C942" w14:textId="1D5672F4" w:rsidR="00FE5B7E" w:rsidRPr="00F76C3F" w:rsidRDefault="00FE5B7E" w:rsidP="00B36458">
      <w:pPr>
        <w:jc w:val="both"/>
        <w:rPr>
          <w:rFonts w:asciiTheme="minorHAnsi" w:hAnsiTheme="minorHAnsi" w:cstheme="minorHAnsi"/>
          <w:sz w:val="16"/>
          <w:szCs w:val="16"/>
        </w:rPr>
      </w:pPr>
      <w:r w:rsidRPr="00F76C3F">
        <w:rPr>
          <w:rFonts w:asciiTheme="minorHAnsi" w:hAnsiTheme="minorHAnsi" w:cstheme="minorHAnsi"/>
          <w:b/>
          <w:bCs/>
          <w:i/>
          <w:iCs/>
          <w:sz w:val="16"/>
          <w:szCs w:val="16"/>
        </w:rPr>
        <w:t>Real</w:t>
      </w:r>
      <w:r w:rsidRPr="00F76C3F">
        <w:rPr>
          <w:rFonts w:asciiTheme="minorHAnsi" w:hAnsiTheme="minorHAnsi" w:cstheme="minorHAnsi"/>
          <w:sz w:val="16"/>
          <w:szCs w:val="16"/>
        </w:rPr>
        <w:t xml:space="preserve"> (</w:t>
      </w:r>
      <w:r w:rsidRPr="00F76C3F">
        <w:rPr>
          <w:rFonts w:asciiTheme="minorHAnsi" w:eastAsia="MS Mincho" w:hAnsiTheme="minorHAnsi" w:cstheme="minorHAnsi"/>
          <w:sz w:val="16"/>
          <w:szCs w:val="16"/>
          <w:lang w:eastAsia="ja-JP"/>
        </w:rPr>
        <w:t>リアル</w:t>
      </w:r>
      <w:r w:rsidRPr="00F76C3F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F76C3F">
        <w:rPr>
          <w:rFonts w:asciiTheme="minorHAnsi" w:hAnsiTheme="minorHAnsi" w:cstheme="minorHAnsi"/>
          <w:i/>
          <w:iCs/>
          <w:sz w:val="16"/>
          <w:szCs w:val="16"/>
        </w:rPr>
        <w:t>Riaru</w:t>
      </w:r>
      <w:proofErr w:type="spellEnd"/>
      <w:r w:rsidRPr="00F76C3F">
        <w:rPr>
          <w:rFonts w:asciiTheme="minorHAnsi" w:hAnsiTheme="minorHAnsi" w:cstheme="minorHAnsi"/>
          <w:b/>
          <w:bCs/>
          <w:sz w:val="16"/>
          <w:szCs w:val="16"/>
          <w:vertAlign w:val="superscript"/>
        </w:rPr>
        <w:fldChar w:fldCharType="begin"/>
      </w:r>
      <w:r w:rsidRPr="00F76C3F">
        <w:rPr>
          <w:rFonts w:asciiTheme="minorHAnsi" w:hAnsiTheme="minorHAnsi" w:cstheme="minorHAnsi"/>
          <w:b/>
          <w:bCs/>
          <w:sz w:val="16"/>
          <w:szCs w:val="16"/>
          <w:vertAlign w:val="superscript"/>
        </w:rPr>
        <w:instrText xml:space="preserve"> HYPERLINK "https://it.wikipedia.org/wiki/Aiuto:Giapponese" \o "Aiuto:Giapponese" </w:instrText>
      </w:r>
      <w:r w:rsidRPr="00F76C3F">
        <w:rPr>
          <w:rFonts w:asciiTheme="minorHAnsi" w:hAnsiTheme="minorHAnsi" w:cstheme="minorHAnsi"/>
          <w:b/>
          <w:bCs/>
          <w:sz w:val="16"/>
          <w:szCs w:val="16"/>
          <w:vertAlign w:val="superscript"/>
        </w:rPr>
        <w:fldChar w:fldCharType="separate"/>
      </w:r>
      <w:r w:rsidRPr="00F76C3F">
        <w:rPr>
          <w:rStyle w:val="Collegamentoipertestuale"/>
          <w:rFonts w:asciiTheme="minorHAnsi" w:hAnsiTheme="minorHAnsi" w:cstheme="minorHAnsi"/>
          <w:b/>
          <w:bCs/>
          <w:sz w:val="16"/>
          <w:szCs w:val="16"/>
          <w:vertAlign w:val="superscript"/>
        </w:rPr>
        <w:t>?</w:t>
      </w:r>
      <w:r w:rsidRPr="00F76C3F">
        <w:rPr>
          <w:rFonts w:asciiTheme="minorHAnsi" w:hAnsiTheme="minorHAnsi" w:cstheme="minorHAnsi"/>
          <w:b/>
          <w:bCs/>
          <w:sz w:val="16"/>
          <w:szCs w:val="16"/>
          <w:vertAlign w:val="superscript"/>
        </w:rPr>
        <w:fldChar w:fldCharType="end"/>
      </w:r>
      <w:r w:rsidRPr="00F76C3F">
        <w:rPr>
          <w:rFonts w:asciiTheme="minorHAnsi" w:hAnsiTheme="minorHAnsi" w:cstheme="minorHAnsi"/>
          <w:sz w:val="16"/>
          <w:szCs w:val="16"/>
        </w:rPr>
        <w:t xml:space="preserve">) è un </w:t>
      </w:r>
      <w:hyperlink r:id="rId30" w:tooltip="Manga" w:history="1"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>manga</w:t>
        </w:r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 scritto e disegnato da </w:t>
      </w:r>
      <w:hyperlink r:id="rId31" w:tooltip="Takehiko Inoue" w:history="1"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>Takehiko Inoue</w:t>
        </w:r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, che tratta della vita di alcuni ragazzi legati in un modo o nell'altro al mondo dei disabili e in particolare del </w:t>
      </w:r>
      <w:hyperlink r:id="rId32" w:tooltip="Basket in carrozzina" w:history="1"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>basket in carrozzina</w:t>
        </w:r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. È stato pubblicato sulla rivista </w:t>
      </w:r>
      <w:hyperlink r:id="rId33" w:tooltip="Weekly Young Jump" w:history="1">
        <w:r w:rsidRPr="00F76C3F">
          <w:rPr>
            <w:rStyle w:val="Collegamentoipertestuale"/>
            <w:rFonts w:asciiTheme="minorHAnsi" w:hAnsiTheme="minorHAnsi" w:cstheme="minorHAnsi"/>
            <w:i/>
            <w:iCs/>
            <w:sz w:val="16"/>
            <w:szCs w:val="16"/>
          </w:rPr>
          <w:t>Weekly Young Jump</w:t>
        </w:r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 a partire dal 1999 e i capitoli sono stati raccolti in volumi </w:t>
      </w:r>
      <w:hyperlink r:id="rId34" w:tooltip="Tankōbon" w:history="1">
        <w:r w:rsidRPr="00F76C3F">
          <w:rPr>
            <w:rStyle w:val="Collegamentoipertestuale"/>
            <w:rFonts w:asciiTheme="minorHAnsi" w:hAnsiTheme="minorHAnsi" w:cstheme="minorHAnsi"/>
            <w:i/>
            <w:iCs/>
            <w:sz w:val="16"/>
            <w:szCs w:val="16"/>
          </w:rPr>
          <w:t>tankōbon</w:t>
        </w:r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 editi da </w:t>
      </w:r>
      <w:hyperlink r:id="rId35" w:tooltip="Shūeisha" w:history="1"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>Shūeisha</w:t>
        </w:r>
      </w:hyperlink>
      <w:r w:rsidRPr="00F76C3F">
        <w:rPr>
          <w:rFonts w:asciiTheme="minorHAnsi" w:hAnsiTheme="minorHAnsi" w:cstheme="minorHAnsi"/>
          <w:sz w:val="16"/>
          <w:szCs w:val="16"/>
        </w:rPr>
        <w:t>, il primo dei quali è stato pubblicato il 19 marzo 2001</w:t>
      </w:r>
      <w:hyperlink r:id="rId36" w:anchor="cite_note-primovolumejp-2" w:history="1"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  <w:vertAlign w:val="superscript"/>
          </w:rPr>
          <w:t>[2]</w:t>
        </w:r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. I primi quattordici volumi hanno venduto più di 16 milioni di copie nel solo Giappone. </w:t>
      </w:r>
      <w:hyperlink r:id="rId37" w:history="1">
        <w:r w:rsidR="00F76C3F" w:rsidRPr="00D03A82">
          <w:rPr>
            <w:rStyle w:val="Collegamentoipertestuale"/>
            <w:rFonts w:asciiTheme="minorHAnsi" w:hAnsiTheme="minorHAnsi" w:cstheme="minorHAnsi"/>
            <w:sz w:val="16"/>
            <w:szCs w:val="16"/>
          </w:rPr>
          <w:t>https://it.wikipedia.org/wiki/Real_(manga)</w:t>
        </w:r>
      </w:hyperlink>
    </w:p>
    <w:p w14:paraId="646D5232" w14:textId="77777777" w:rsidR="00FE5B7E" w:rsidRPr="00F76C3F" w:rsidRDefault="00FE5B7E" w:rsidP="00B36458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49D3FCD7" w14:textId="1CBA1628" w:rsidR="00FE5B7E" w:rsidRPr="00F76C3F" w:rsidRDefault="00FE5B7E" w:rsidP="00B36458">
      <w:pPr>
        <w:jc w:val="both"/>
        <w:rPr>
          <w:rFonts w:asciiTheme="minorHAnsi" w:hAnsiTheme="minorHAnsi" w:cstheme="minorHAnsi"/>
          <w:sz w:val="16"/>
          <w:szCs w:val="16"/>
        </w:rPr>
      </w:pPr>
      <w:r w:rsidRPr="00F76C3F">
        <w:rPr>
          <w:rStyle w:val="Enfasigrassetto"/>
          <w:rFonts w:asciiTheme="minorHAnsi" w:hAnsiTheme="minorHAnsi" w:cstheme="minorHAnsi"/>
          <w:sz w:val="16"/>
          <w:szCs w:val="16"/>
        </w:rPr>
        <w:t>Homunculus. L'occhio dell'anima. Vol. 1</w:t>
      </w:r>
      <w:r w:rsidRPr="00F76C3F">
        <w:rPr>
          <w:rFonts w:asciiTheme="minorHAnsi" w:hAnsiTheme="minorHAnsi" w:cstheme="minorHAnsi"/>
          <w:sz w:val="16"/>
          <w:szCs w:val="16"/>
        </w:rPr>
        <w:t xml:space="preserve">: </w:t>
      </w:r>
      <w:proofErr w:type="spellStart"/>
      <w:r w:rsidRPr="00F76C3F">
        <w:rPr>
          <w:rFonts w:asciiTheme="minorHAnsi" w:hAnsiTheme="minorHAnsi" w:cstheme="minorHAnsi"/>
          <w:sz w:val="16"/>
          <w:szCs w:val="16"/>
        </w:rPr>
        <w:t>Susumu</w:t>
      </w:r>
      <w:proofErr w:type="spellEnd"/>
      <w:r w:rsidRPr="00F76C3F">
        <w:rPr>
          <w:rFonts w:asciiTheme="minorHAnsi" w:hAnsiTheme="minorHAnsi" w:cstheme="minorHAnsi"/>
          <w:sz w:val="16"/>
          <w:szCs w:val="16"/>
        </w:rPr>
        <w:t xml:space="preserve"> è uno strano e misterioso individuo, con un passato da nascondere e il vizio della menzogna. Indossa un completo, ha un aspetto distinto, eppure è un senzatetto. Vive ai margini di un parco, residenza fissa di un gruppo di clochard, e sebbene spesso si unisca a loro, allo stesso tempo mantiene le distanze, dimostrando diffidenza per tutto e tutti. L'unica cosa a cui è legato è la sua macchina, una specie di ventre materno, di cui sente il morboso bisogno. E proprio per guadagnare i soldi necessari a riscattare l'amato veicolo, rimosso dalla polizia, </w:t>
      </w:r>
      <w:proofErr w:type="spellStart"/>
      <w:r w:rsidRPr="00F76C3F">
        <w:rPr>
          <w:rFonts w:asciiTheme="minorHAnsi" w:hAnsiTheme="minorHAnsi" w:cstheme="minorHAnsi"/>
          <w:sz w:val="16"/>
          <w:szCs w:val="16"/>
        </w:rPr>
        <w:t>Susumu</w:t>
      </w:r>
      <w:proofErr w:type="spellEnd"/>
      <w:r w:rsidRPr="00F76C3F">
        <w:rPr>
          <w:rFonts w:asciiTheme="minorHAnsi" w:hAnsiTheme="minorHAnsi" w:cstheme="minorHAnsi"/>
          <w:sz w:val="16"/>
          <w:szCs w:val="16"/>
        </w:rPr>
        <w:t xml:space="preserve"> accetta di sottoporsi alla Trapanazione, un intervento chirurgico al cranio teso a destare i sensi sopiti dell'uomo. L'esperimento è condotto e finanziato da un ricco ed eccentrico studente di medicina, curioso di addentrarsi nel mondo del paranormale... Un viaggio a tinte fosche nell'animo umano. </w:t>
      </w:r>
      <w:hyperlink r:id="rId38" w:history="1"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>https://www.unilibro.it/libro/yamamoto-hideo/homunculus-l-occhio-dell-anima-vol-1/9788891297273</w:t>
        </w:r>
      </w:hyperlink>
    </w:p>
    <w:p w14:paraId="265F8C6D" w14:textId="77777777" w:rsidR="00FE5B7E" w:rsidRPr="00F76C3F" w:rsidRDefault="00FE5B7E" w:rsidP="00B36458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i/>
          <w:iCs/>
          <w:sz w:val="16"/>
          <w:szCs w:val="16"/>
        </w:rPr>
      </w:pPr>
    </w:p>
    <w:p w14:paraId="6A9BCF9B" w14:textId="19E12CAA" w:rsidR="00FE5B7E" w:rsidRPr="00F76C3F" w:rsidRDefault="00FE5B7E" w:rsidP="00B36458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6"/>
          <w:szCs w:val="16"/>
        </w:rPr>
      </w:pPr>
      <w:proofErr w:type="spellStart"/>
      <w:r w:rsidRPr="00F76C3F">
        <w:rPr>
          <w:rFonts w:asciiTheme="minorHAnsi" w:hAnsiTheme="minorHAnsi" w:cstheme="minorHAnsi"/>
          <w:b/>
          <w:bCs/>
          <w:i/>
          <w:iCs/>
          <w:sz w:val="16"/>
          <w:szCs w:val="16"/>
        </w:rPr>
        <w:t>Aquarion</w:t>
      </w:r>
      <w:proofErr w:type="spellEnd"/>
      <w:r w:rsidRPr="00F76C3F">
        <w:rPr>
          <w:rFonts w:asciiTheme="minorHAnsi" w:hAnsiTheme="minorHAnsi" w:cstheme="minorHAnsi"/>
          <w:b/>
          <w:bCs/>
          <w:i/>
          <w:iCs/>
          <w:sz w:val="16"/>
          <w:szCs w:val="16"/>
        </w:rPr>
        <w:t xml:space="preserve">. </w:t>
      </w:r>
      <w:r w:rsidRPr="00F76C3F">
        <w:rPr>
          <w:rFonts w:asciiTheme="minorHAnsi" w:hAnsiTheme="minorHAnsi" w:cstheme="minorHAnsi"/>
          <w:sz w:val="16"/>
          <w:szCs w:val="16"/>
        </w:rPr>
        <w:t xml:space="preserve">Creato da </w:t>
      </w:r>
      <w:proofErr w:type="spellStart"/>
      <w:r w:rsidRPr="00F76C3F">
        <w:rPr>
          <w:rFonts w:asciiTheme="minorHAnsi" w:hAnsiTheme="minorHAnsi" w:cstheme="minorHAnsi"/>
          <w:sz w:val="16"/>
          <w:szCs w:val="16"/>
        </w:rPr>
        <w:t>Shoji</w:t>
      </w:r>
      <w:proofErr w:type="spellEnd"/>
      <w:r w:rsidRPr="00F76C3F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F76C3F">
        <w:rPr>
          <w:rFonts w:asciiTheme="minorHAnsi" w:hAnsiTheme="minorHAnsi" w:cstheme="minorHAnsi"/>
          <w:sz w:val="16"/>
          <w:szCs w:val="16"/>
        </w:rPr>
        <w:t>Kawamori</w:t>
      </w:r>
      <w:proofErr w:type="spellEnd"/>
      <w:r w:rsidRPr="00F76C3F">
        <w:rPr>
          <w:rFonts w:asciiTheme="minorHAnsi" w:hAnsiTheme="minorHAnsi" w:cstheme="minorHAnsi"/>
          <w:sz w:val="16"/>
          <w:szCs w:val="16"/>
        </w:rPr>
        <w:t xml:space="preserve">, anche regista dell’anime, questo volume unico racconta le storie dei piloti ausiliari, di quei personaggi cioè che nell’anime occupano un ruolo secondario. Non mancano però Apollo e </w:t>
      </w:r>
      <w:proofErr w:type="spellStart"/>
      <w:r w:rsidRPr="00F76C3F">
        <w:rPr>
          <w:rFonts w:asciiTheme="minorHAnsi" w:hAnsiTheme="minorHAnsi" w:cstheme="minorHAnsi"/>
          <w:sz w:val="16"/>
          <w:szCs w:val="16"/>
        </w:rPr>
        <w:t>Fudo</w:t>
      </w:r>
      <w:proofErr w:type="spellEnd"/>
      <w:r w:rsidRPr="00F76C3F">
        <w:rPr>
          <w:rFonts w:asciiTheme="minorHAnsi" w:hAnsiTheme="minorHAnsi" w:cstheme="minorHAnsi"/>
          <w:sz w:val="16"/>
          <w:szCs w:val="16"/>
        </w:rPr>
        <w:t xml:space="preserve">, così come </w:t>
      </w:r>
      <w:proofErr w:type="spellStart"/>
      <w:r w:rsidRPr="00F76C3F">
        <w:rPr>
          <w:rFonts w:asciiTheme="minorHAnsi" w:hAnsiTheme="minorHAnsi" w:cstheme="minorHAnsi"/>
          <w:sz w:val="16"/>
          <w:szCs w:val="16"/>
        </w:rPr>
        <w:t>Aquarion</w:t>
      </w:r>
      <w:proofErr w:type="spellEnd"/>
      <w:r w:rsidRPr="00F76C3F">
        <w:rPr>
          <w:rFonts w:asciiTheme="minorHAnsi" w:hAnsiTheme="minorHAnsi" w:cstheme="minorHAnsi"/>
          <w:sz w:val="16"/>
          <w:szCs w:val="16"/>
        </w:rPr>
        <w:t>, l’arma antropomorfa. “Proteggi la Terra dalla razza degli Angeli delle Tenebre!”</w:t>
      </w:r>
      <w:r w:rsidRPr="00F76C3F">
        <w:rPr>
          <w:rFonts w:asciiTheme="minorHAnsi" w:hAnsiTheme="minorHAnsi" w:cstheme="minorHAnsi"/>
          <w:sz w:val="16"/>
          <w:szCs w:val="16"/>
        </w:rPr>
        <w:t xml:space="preserve"> </w:t>
      </w:r>
      <w:hyperlink r:id="rId39" w:history="1"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>https://www.animeclick.it/manga/10459/aquarion-mirai-shinwa</w:t>
        </w:r>
      </w:hyperlink>
    </w:p>
    <w:p w14:paraId="1214E7B1" w14:textId="77777777" w:rsidR="00FE5B7E" w:rsidRPr="00F76C3F" w:rsidRDefault="00FE5B7E" w:rsidP="00B36458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i/>
          <w:iCs/>
          <w:sz w:val="16"/>
          <w:szCs w:val="16"/>
        </w:rPr>
      </w:pPr>
    </w:p>
    <w:p w14:paraId="5042E0C0" w14:textId="4FF00927" w:rsidR="002E52E7" w:rsidRPr="00F76C3F" w:rsidRDefault="002E52E7" w:rsidP="00B36458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6"/>
          <w:szCs w:val="16"/>
        </w:rPr>
      </w:pPr>
      <w:proofErr w:type="spellStart"/>
      <w:r w:rsidRPr="00F76C3F">
        <w:rPr>
          <w:rFonts w:asciiTheme="minorHAnsi" w:hAnsiTheme="minorHAnsi" w:cstheme="minorHAnsi"/>
          <w:b/>
          <w:bCs/>
          <w:i/>
          <w:iCs/>
          <w:sz w:val="16"/>
          <w:szCs w:val="16"/>
        </w:rPr>
        <w:t>Sidooh</w:t>
      </w:r>
      <w:proofErr w:type="spellEnd"/>
      <w:r w:rsidRPr="00F76C3F">
        <w:rPr>
          <w:rFonts w:asciiTheme="minorHAnsi" w:hAnsiTheme="minorHAnsi" w:cstheme="minorHAnsi"/>
          <w:sz w:val="16"/>
          <w:szCs w:val="16"/>
        </w:rPr>
        <w:t xml:space="preserve"> (</w:t>
      </w:r>
      <w:proofErr w:type="spellStart"/>
      <w:r w:rsidRPr="00F76C3F">
        <w:rPr>
          <w:rFonts w:asciiTheme="minorHAnsi" w:hAnsiTheme="minorHAnsi" w:cstheme="minorHAnsi"/>
          <w:sz w:val="16"/>
          <w:szCs w:val="16"/>
          <w:lang w:eastAsia="ja-JP"/>
        </w:rPr>
        <w:t>Sidooh</w:t>
      </w:r>
      <w:proofErr w:type="spellEnd"/>
      <w:r w:rsidRPr="00F76C3F">
        <w:rPr>
          <w:rFonts w:asciiTheme="minorHAnsi" w:hAnsiTheme="minorHAnsi" w:cstheme="minorHAnsi"/>
          <w:sz w:val="16"/>
          <w:szCs w:val="16"/>
          <w:lang w:eastAsia="ja-JP"/>
        </w:rPr>
        <w:t>/</w:t>
      </w:r>
      <w:r w:rsidRPr="00F76C3F">
        <w:rPr>
          <w:rFonts w:asciiTheme="minorHAnsi" w:eastAsia="MS Mincho" w:hAnsiTheme="minorHAnsi" w:cstheme="minorHAnsi"/>
          <w:sz w:val="16"/>
          <w:szCs w:val="16"/>
          <w:lang w:eastAsia="ja-JP"/>
        </w:rPr>
        <w:t>士道</w:t>
      </w:r>
      <w:r w:rsidRPr="00F76C3F">
        <w:rPr>
          <w:rFonts w:asciiTheme="minorHAnsi" w:hAnsiTheme="minorHAnsi" w:cstheme="minorHAnsi"/>
          <w:b/>
          <w:bCs/>
          <w:sz w:val="16"/>
          <w:szCs w:val="16"/>
          <w:vertAlign w:val="superscript"/>
        </w:rPr>
        <w:fldChar w:fldCharType="begin"/>
      </w:r>
      <w:r w:rsidRPr="00F76C3F">
        <w:rPr>
          <w:rFonts w:asciiTheme="minorHAnsi" w:hAnsiTheme="minorHAnsi" w:cstheme="minorHAnsi"/>
          <w:b/>
          <w:bCs/>
          <w:sz w:val="16"/>
          <w:szCs w:val="16"/>
          <w:vertAlign w:val="superscript"/>
        </w:rPr>
        <w:instrText xml:space="preserve"> HYPERLINK "https://it.wikipedia.org/wiki/Aiuto:Giapponese" \o "Aiuto:Giapponese" </w:instrText>
      </w:r>
      <w:r w:rsidRPr="00F76C3F">
        <w:rPr>
          <w:rFonts w:asciiTheme="minorHAnsi" w:hAnsiTheme="minorHAnsi" w:cstheme="minorHAnsi"/>
          <w:b/>
          <w:bCs/>
          <w:sz w:val="16"/>
          <w:szCs w:val="16"/>
          <w:vertAlign w:val="superscript"/>
        </w:rPr>
        <w:fldChar w:fldCharType="separate"/>
      </w:r>
      <w:r w:rsidRPr="00F76C3F">
        <w:rPr>
          <w:rStyle w:val="Collegamentoipertestuale"/>
          <w:rFonts w:asciiTheme="minorHAnsi" w:hAnsiTheme="minorHAnsi" w:cstheme="minorHAnsi"/>
          <w:b/>
          <w:bCs/>
          <w:sz w:val="16"/>
          <w:szCs w:val="16"/>
          <w:vertAlign w:val="superscript"/>
        </w:rPr>
        <w:t>?</w:t>
      </w:r>
      <w:r w:rsidRPr="00F76C3F">
        <w:rPr>
          <w:rFonts w:asciiTheme="minorHAnsi" w:hAnsiTheme="minorHAnsi" w:cstheme="minorHAnsi"/>
          <w:b/>
          <w:bCs/>
          <w:sz w:val="16"/>
          <w:szCs w:val="16"/>
          <w:vertAlign w:val="superscript"/>
        </w:rPr>
        <w:fldChar w:fldCharType="end"/>
      </w:r>
      <w:r w:rsidRPr="00F76C3F">
        <w:rPr>
          <w:rFonts w:asciiTheme="minorHAnsi" w:hAnsiTheme="minorHAnsi" w:cstheme="minorHAnsi"/>
          <w:sz w:val="16"/>
          <w:szCs w:val="16"/>
        </w:rPr>
        <w:t xml:space="preserve">) è un </w:t>
      </w:r>
      <w:hyperlink r:id="rId40" w:tooltip="Manga" w:history="1"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>manga</w:t>
        </w:r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 </w:t>
      </w:r>
      <w:hyperlink r:id="rId41" w:tooltip="Seinen" w:history="1">
        <w:proofErr w:type="spellStart"/>
        <w:r w:rsidRPr="00F76C3F">
          <w:rPr>
            <w:rStyle w:val="Collegamentoipertestuale"/>
            <w:rFonts w:asciiTheme="minorHAnsi" w:hAnsiTheme="minorHAnsi" w:cstheme="minorHAnsi"/>
            <w:i/>
            <w:iCs/>
            <w:sz w:val="16"/>
            <w:szCs w:val="16"/>
          </w:rPr>
          <w:t>seinen</w:t>
        </w:r>
        <w:proofErr w:type="spellEnd"/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 scritto e disegnato da </w:t>
      </w:r>
      <w:hyperlink r:id="rId42" w:tooltip="Tsutomu Takahashi" w:history="1">
        <w:proofErr w:type="spellStart"/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>Tsutomu</w:t>
        </w:r>
        <w:proofErr w:type="spellEnd"/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 xml:space="preserve"> Takahashi</w:t>
        </w:r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, pubblicato in </w:t>
      </w:r>
      <w:hyperlink r:id="rId43" w:tooltip="Giappone" w:history="1"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>Giappone</w:t>
        </w:r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 dalla </w:t>
      </w:r>
      <w:hyperlink r:id="rId44" w:tooltip="Shūeisha" w:history="1">
        <w:proofErr w:type="spellStart"/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>Shūeisha</w:t>
        </w:r>
        <w:proofErr w:type="spellEnd"/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 e Italia dalla </w:t>
      </w:r>
      <w:hyperlink r:id="rId45" w:tooltip="Panini Comics" w:history="1"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>Panini Comics</w:t>
        </w:r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. Narra di due fratelli, </w:t>
      </w:r>
      <w:proofErr w:type="spellStart"/>
      <w:r w:rsidRPr="00F76C3F">
        <w:rPr>
          <w:rFonts w:asciiTheme="minorHAnsi" w:hAnsiTheme="minorHAnsi" w:cstheme="minorHAnsi"/>
          <w:sz w:val="16"/>
          <w:szCs w:val="16"/>
        </w:rPr>
        <w:t>Gentaro</w:t>
      </w:r>
      <w:proofErr w:type="spellEnd"/>
      <w:r w:rsidRPr="00F76C3F">
        <w:rPr>
          <w:rFonts w:asciiTheme="minorHAnsi" w:hAnsiTheme="minorHAnsi" w:cstheme="minorHAnsi"/>
          <w:sz w:val="16"/>
          <w:szCs w:val="16"/>
        </w:rPr>
        <w:t xml:space="preserve"> e </w:t>
      </w:r>
      <w:proofErr w:type="spellStart"/>
      <w:r w:rsidRPr="00F76C3F">
        <w:rPr>
          <w:rFonts w:asciiTheme="minorHAnsi" w:hAnsiTheme="minorHAnsi" w:cstheme="minorHAnsi"/>
          <w:sz w:val="16"/>
          <w:szCs w:val="16"/>
        </w:rPr>
        <w:t>Shotaro</w:t>
      </w:r>
      <w:proofErr w:type="spellEnd"/>
      <w:r w:rsidRPr="00F76C3F">
        <w:rPr>
          <w:rFonts w:asciiTheme="minorHAnsi" w:hAnsiTheme="minorHAnsi" w:cstheme="minorHAnsi"/>
          <w:sz w:val="16"/>
          <w:szCs w:val="16"/>
        </w:rPr>
        <w:t xml:space="preserve"> (rispettivamente di 10 e 14 anni) rimasti orfani e determinati a diventare degli abili spadaccini per sopravvivere nel </w:t>
      </w:r>
      <w:hyperlink r:id="rId46" w:tooltip="Giappone" w:history="1"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>Giappone</w:t>
        </w:r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 spietato e crudele dell'era </w:t>
      </w:r>
      <w:proofErr w:type="spellStart"/>
      <w:r w:rsidRPr="00F76C3F">
        <w:rPr>
          <w:rFonts w:asciiTheme="minorHAnsi" w:hAnsiTheme="minorHAnsi" w:cstheme="minorHAnsi"/>
          <w:sz w:val="16"/>
          <w:szCs w:val="16"/>
        </w:rPr>
        <w:t>Ansei</w:t>
      </w:r>
      <w:proofErr w:type="spellEnd"/>
      <w:r w:rsidRPr="00F76C3F">
        <w:rPr>
          <w:rFonts w:asciiTheme="minorHAnsi" w:hAnsiTheme="minorHAnsi" w:cstheme="minorHAnsi"/>
          <w:sz w:val="16"/>
          <w:szCs w:val="16"/>
        </w:rPr>
        <w:t xml:space="preserve">. In quel </w:t>
      </w:r>
      <w:proofErr w:type="gramStart"/>
      <w:r w:rsidRPr="00F76C3F">
        <w:rPr>
          <w:rFonts w:asciiTheme="minorHAnsi" w:hAnsiTheme="minorHAnsi" w:cstheme="minorHAnsi"/>
          <w:sz w:val="16"/>
          <w:szCs w:val="16"/>
        </w:rPr>
        <w:t>periodo infatti</w:t>
      </w:r>
      <w:proofErr w:type="gramEnd"/>
      <w:r w:rsidRPr="00F76C3F">
        <w:rPr>
          <w:rFonts w:asciiTheme="minorHAnsi" w:hAnsiTheme="minorHAnsi" w:cstheme="minorHAnsi"/>
          <w:sz w:val="16"/>
          <w:szCs w:val="16"/>
        </w:rPr>
        <w:t xml:space="preserve"> il Giappone era afflitto da terremoti e pestilenze, oltre ai ripetuti attacchi delle navi Inglesi. Il racconto segue la loro adolescenza e la maturazione del loro carattere lungo gli anni a venire, in cui avranno ruoli rilevanti anche in vicende molto importanti per la storia del Giappone. </w:t>
      </w:r>
      <w:hyperlink r:id="rId47" w:history="1"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>https://it.wikipedia.org/wiki/Sidooh</w:t>
        </w:r>
      </w:hyperlink>
    </w:p>
    <w:p w14:paraId="2DF9F048" w14:textId="77777777" w:rsidR="002E52E7" w:rsidRPr="00F76C3F" w:rsidRDefault="002E52E7" w:rsidP="00B36458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i/>
          <w:iCs/>
          <w:sz w:val="16"/>
          <w:szCs w:val="16"/>
        </w:rPr>
      </w:pPr>
    </w:p>
    <w:p w14:paraId="6893C20C" w14:textId="5E2966DC" w:rsidR="002E52E7" w:rsidRPr="00F76C3F" w:rsidRDefault="002E52E7" w:rsidP="00B36458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6"/>
          <w:szCs w:val="16"/>
        </w:rPr>
      </w:pPr>
      <w:proofErr w:type="spellStart"/>
      <w:r w:rsidRPr="00F76C3F">
        <w:rPr>
          <w:rFonts w:asciiTheme="minorHAnsi" w:hAnsiTheme="minorHAnsi" w:cstheme="minorHAnsi"/>
          <w:b/>
          <w:bCs/>
          <w:sz w:val="16"/>
          <w:szCs w:val="16"/>
        </w:rPr>
        <w:t>Glaucos</w:t>
      </w:r>
      <w:proofErr w:type="spellEnd"/>
      <w:r w:rsidRPr="00F76C3F">
        <w:rPr>
          <w:rFonts w:asciiTheme="minorHAnsi" w:hAnsiTheme="minorHAnsi" w:cstheme="minorHAnsi"/>
          <w:b/>
          <w:bCs/>
          <w:sz w:val="16"/>
          <w:szCs w:val="16"/>
        </w:rPr>
        <w:t xml:space="preserve">. </w:t>
      </w:r>
      <w:r w:rsidRPr="00F76C3F">
        <w:rPr>
          <w:rFonts w:asciiTheme="minorHAnsi" w:hAnsiTheme="minorHAnsi" w:cstheme="minorHAnsi"/>
          <w:sz w:val="16"/>
          <w:szCs w:val="16"/>
        </w:rPr>
        <w:t xml:space="preserve">Un ragazzo nato dal mare vive in un’isola del Pacifico, consumando in segreto il suo misterioso rapporto con l’oceano. Sarà l’incontro con un campione mondiale di immersione in apnea a portarlo via da quel mondo, ma non in cerca della gloria, bensì per scoprire cosa si cela oltre il suo limite, nell’abisso... (trama presa dal sito dell'editore italiano, </w:t>
      </w:r>
      <w:hyperlink r:id="rId48" w:history="1"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>Panini Comics</w:t>
        </w:r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) </w:t>
      </w:r>
      <w:hyperlink r:id="rId49" w:history="1"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>https://www.animeclick.it/manga/9799/glaucos</w:t>
        </w:r>
      </w:hyperlink>
    </w:p>
    <w:p w14:paraId="11165EDA" w14:textId="77777777" w:rsidR="002E52E7" w:rsidRPr="00F76C3F" w:rsidRDefault="002E52E7" w:rsidP="00B36458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6"/>
          <w:szCs w:val="16"/>
        </w:rPr>
      </w:pPr>
    </w:p>
    <w:p w14:paraId="518713F9" w14:textId="1F4DBBFB" w:rsidR="00D86807" w:rsidRPr="00F76C3F" w:rsidRDefault="00D86807" w:rsidP="00B36458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6"/>
          <w:szCs w:val="16"/>
        </w:rPr>
      </w:pPr>
      <w:r w:rsidRPr="00F76C3F">
        <w:rPr>
          <w:rFonts w:asciiTheme="minorHAnsi" w:hAnsiTheme="minorHAnsi" w:cstheme="minorHAnsi"/>
          <w:b/>
          <w:bCs/>
          <w:sz w:val="16"/>
          <w:szCs w:val="16"/>
        </w:rPr>
        <w:t xml:space="preserve">Dogs. </w:t>
      </w:r>
      <w:r w:rsidRPr="00F76C3F">
        <w:rPr>
          <w:rFonts w:asciiTheme="minorHAnsi" w:hAnsiTheme="minorHAnsi" w:cstheme="minorHAnsi"/>
          <w:sz w:val="16"/>
          <w:szCs w:val="16"/>
        </w:rPr>
        <w:t>In un futuro post apocalittico dove al culmine tecnologico è seguita la rovina della la terra, in un mondo dove la scienza è impazzita (de)generando in manipolazione genetica incontrollata e altri crudeli esperimenti e dove la violenza estrema è all’ordine del giorno, le vite di quattro individui si incrociano cercando una via d’uscita (o almeno la sopravvivenza) alla desolazione del mondo.</w:t>
      </w:r>
    </w:p>
    <w:p w14:paraId="5ACA1DF0" w14:textId="608A9D03" w:rsidR="00D86807" w:rsidRPr="00F76C3F" w:rsidRDefault="00D86807" w:rsidP="00B36458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6"/>
          <w:szCs w:val="16"/>
        </w:rPr>
      </w:pPr>
      <w:hyperlink r:id="rId50" w:history="1"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>https://mycomics.it/shop/dogs-cani-randagi-ululano-nella-notte-volume-unico-manga-graphic-novel-46-panini-comics-italiano/</w:t>
        </w:r>
      </w:hyperlink>
    </w:p>
    <w:p w14:paraId="51B2C54B" w14:textId="77777777" w:rsidR="00D86807" w:rsidRPr="00F76C3F" w:rsidRDefault="00D86807" w:rsidP="00B36458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6"/>
          <w:szCs w:val="16"/>
        </w:rPr>
      </w:pPr>
    </w:p>
    <w:p w14:paraId="7B512A52" w14:textId="659FCD0F" w:rsidR="00B36458" w:rsidRPr="00F76C3F" w:rsidRDefault="00B36458" w:rsidP="00B36458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6"/>
          <w:szCs w:val="16"/>
        </w:rPr>
      </w:pPr>
      <w:r w:rsidRPr="00F76C3F">
        <w:rPr>
          <w:rFonts w:asciiTheme="minorHAnsi" w:hAnsiTheme="minorHAnsi" w:cstheme="minorHAnsi"/>
          <w:b/>
          <w:bCs/>
          <w:i/>
          <w:iCs/>
          <w:sz w:val="16"/>
          <w:szCs w:val="16"/>
        </w:rPr>
        <w:t>Ga-Rei il divoratore di spiriti</w:t>
      </w:r>
      <w:r w:rsidRPr="00F76C3F">
        <w:rPr>
          <w:rFonts w:asciiTheme="minorHAnsi" w:hAnsiTheme="minorHAnsi" w:cstheme="minorHAnsi"/>
          <w:sz w:val="16"/>
          <w:szCs w:val="16"/>
        </w:rPr>
        <w:t xml:space="preserve"> (</w:t>
      </w:r>
      <w:r w:rsidRPr="00F76C3F">
        <w:rPr>
          <w:rFonts w:asciiTheme="minorHAnsi" w:eastAsia="MS Mincho" w:hAnsiTheme="minorHAnsi" w:cstheme="minorHAnsi"/>
          <w:sz w:val="16"/>
          <w:szCs w:val="16"/>
          <w:lang w:eastAsia="ja-JP"/>
        </w:rPr>
        <w:t>喰霊</w:t>
      </w:r>
      <w:r w:rsidRPr="00F76C3F">
        <w:rPr>
          <w:rFonts w:asciiTheme="minorHAnsi" w:hAnsiTheme="minorHAnsi" w:cstheme="minorHAnsi"/>
          <w:sz w:val="16"/>
          <w:szCs w:val="16"/>
        </w:rPr>
        <w:t xml:space="preserve"> </w:t>
      </w:r>
      <w:r w:rsidRPr="00F76C3F">
        <w:rPr>
          <w:rFonts w:asciiTheme="minorHAnsi" w:hAnsiTheme="minorHAnsi" w:cstheme="minorHAnsi"/>
          <w:i/>
          <w:iCs/>
          <w:sz w:val="16"/>
          <w:szCs w:val="16"/>
        </w:rPr>
        <w:t>Ga-rei</w:t>
      </w:r>
      <w:hyperlink r:id="rId51" w:tooltip="Aiuto:Giapponese" w:history="1">
        <w:r w:rsidRPr="00F76C3F">
          <w:rPr>
            <w:rStyle w:val="Collegamentoipertestuale"/>
            <w:rFonts w:asciiTheme="minorHAnsi" w:hAnsiTheme="minorHAnsi" w:cstheme="minorHAnsi"/>
            <w:b/>
            <w:bCs/>
            <w:sz w:val="16"/>
            <w:szCs w:val="16"/>
            <w:vertAlign w:val="superscript"/>
          </w:rPr>
          <w:t>?</w:t>
        </w:r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) è un </w:t>
      </w:r>
      <w:hyperlink r:id="rId52" w:tooltip="Manga" w:history="1"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>manga</w:t>
        </w:r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 ideato e disegnato da </w:t>
      </w:r>
      <w:hyperlink r:id="rId53" w:tooltip="Hajime Segawa (la pagina non esiste)" w:history="1"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>Hajime Segawa</w:t>
        </w:r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 e pubblicato da </w:t>
      </w:r>
      <w:hyperlink r:id="rId54" w:tooltip="Kadokawa Shoten" w:history="1"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>Kadokawa Shoten</w:t>
        </w:r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 sulla rivista </w:t>
      </w:r>
      <w:hyperlink r:id="rId55" w:tooltip="Shonen Ace" w:history="1">
        <w:r w:rsidRPr="00F76C3F">
          <w:rPr>
            <w:rStyle w:val="Collegamentoipertestuale"/>
            <w:rFonts w:asciiTheme="minorHAnsi" w:hAnsiTheme="minorHAnsi" w:cstheme="minorHAnsi"/>
            <w:i/>
            <w:iCs/>
            <w:sz w:val="16"/>
            <w:szCs w:val="16"/>
          </w:rPr>
          <w:t>Shonen Ace</w:t>
        </w:r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 tra il 2005 e il 2010. L'edizione italiana è stata pubblicata tra il 2009 e il 2011 da </w:t>
      </w:r>
      <w:hyperlink r:id="rId56" w:tooltip="Planet Manga" w:history="1"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>Planet Manga</w:t>
        </w:r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, etichetta di </w:t>
      </w:r>
      <w:hyperlink r:id="rId57" w:tooltip="Panini Comics" w:history="1"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>Panini Comics</w:t>
        </w:r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. </w:t>
      </w:r>
      <w:hyperlink r:id="rId58" w:history="1"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>https://it.wikipedia.org/wiki/Ga-Rei_-_Il_divoratore_di_spiriti</w:t>
        </w:r>
      </w:hyperlink>
    </w:p>
    <w:p w14:paraId="49533CAD" w14:textId="77777777" w:rsidR="00B36458" w:rsidRPr="00F76C3F" w:rsidRDefault="00B36458" w:rsidP="00B36458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6"/>
          <w:szCs w:val="16"/>
        </w:rPr>
      </w:pPr>
    </w:p>
    <w:p w14:paraId="59DAC588" w14:textId="73D18E76" w:rsidR="00D86807" w:rsidRPr="00F76C3F" w:rsidRDefault="00D86807" w:rsidP="00B36458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6"/>
          <w:szCs w:val="16"/>
        </w:rPr>
      </w:pPr>
      <w:r w:rsidRPr="00F76C3F">
        <w:rPr>
          <w:rFonts w:asciiTheme="minorHAnsi" w:hAnsiTheme="minorHAnsi" w:cstheme="minorHAnsi"/>
          <w:b/>
          <w:bCs/>
          <w:i/>
          <w:iCs/>
          <w:sz w:val="16"/>
          <w:szCs w:val="16"/>
        </w:rPr>
        <w:t>First Love Limited.</w:t>
      </w:r>
      <w:r w:rsidRPr="00F76C3F">
        <w:rPr>
          <w:rFonts w:asciiTheme="minorHAnsi" w:hAnsiTheme="minorHAnsi" w:cstheme="minorHAnsi"/>
          <w:sz w:val="16"/>
          <w:szCs w:val="16"/>
        </w:rPr>
        <w:t xml:space="preserve"> (</w:t>
      </w:r>
      <w:r w:rsidRPr="00F76C3F">
        <w:rPr>
          <w:rFonts w:asciiTheme="minorHAnsi" w:eastAsia="MS Mincho" w:hAnsiTheme="minorHAnsi" w:cstheme="minorHAnsi"/>
          <w:sz w:val="16"/>
          <w:szCs w:val="16"/>
          <w:lang w:eastAsia="ja-JP"/>
        </w:rPr>
        <w:t>初恋限定</w:t>
      </w:r>
      <w:r w:rsidRPr="00F76C3F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F76C3F">
        <w:rPr>
          <w:rFonts w:asciiTheme="minorHAnsi" w:hAnsiTheme="minorHAnsi" w:cstheme="minorHAnsi"/>
          <w:i/>
          <w:iCs/>
          <w:sz w:val="16"/>
          <w:szCs w:val="16"/>
        </w:rPr>
        <w:t>Hatsukoi</w:t>
      </w:r>
      <w:proofErr w:type="spellEnd"/>
      <w:r w:rsidRPr="00F76C3F">
        <w:rPr>
          <w:rFonts w:asciiTheme="minorHAnsi" w:hAnsiTheme="minorHAnsi" w:cstheme="minorHAnsi"/>
          <w:i/>
          <w:iCs/>
          <w:sz w:val="16"/>
          <w:szCs w:val="16"/>
        </w:rPr>
        <w:t xml:space="preserve"> Limited</w:t>
      </w:r>
      <w:hyperlink r:id="rId59" w:tooltip="Aiuto:Giapponese" w:history="1">
        <w:r w:rsidRPr="00F76C3F">
          <w:rPr>
            <w:rStyle w:val="Collegamentoipertestuale"/>
            <w:rFonts w:asciiTheme="minorHAnsi" w:hAnsiTheme="minorHAnsi" w:cstheme="minorHAnsi"/>
            <w:b/>
            <w:bCs/>
            <w:sz w:val="16"/>
            <w:szCs w:val="16"/>
            <w:vertAlign w:val="superscript"/>
          </w:rPr>
          <w:t>?</w:t>
        </w:r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) è un </w:t>
      </w:r>
      <w:hyperlink r:id="rId60" w:tooltip="Manga" w:history="1"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>manga</w:t>
        </w:r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 </w:t>
      </w:r>
      <w:hyperlink r:id="rId61" w:tooltip="Shōnen" w:history="1">
        <w:proofErr w:type="spellStart"/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>shōnen</w:t>
        </w:r>
        <w:proofErr w:type="spellEnd"/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 </w:t>
      </w:r>
      <w:hyperlink r:id="rId62" w:tooltip="Giappone" w:history="1"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>giapponese</w:t>
        </w:r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 creato da </w:t>
      </w:r>
      <w:hyperlink r:id="rId63" w:tooltip="Mizuki Kawashita" w:history="1">
        <w:proofErr w:type="spellStart"/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>Mizuki</w:t>
        </w:r>
        <w:proofErr w:type="spellEnd"/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 xml:space="preserve"> </w:t>
        </w:r>
        <w:proofErr w:type="spellStart"/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>Kawashita</w:t>
        </w:r>
        <w:proofErr w:type="spellEnd"/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. Fece la sua prima apparizione il 1º ottobre 2007 sulle pagine della rivista </w:t>
      </w:r>
      <w:hyperlink r:id="rId64" w:tooltip="Weekly Shōnen Jump" w:history="1">
        <w:r w:rsidRPr="00F76C3F">
          <w:rPr>
            <w:rStyle w:val="Collegamentoipertestuale"/>
            <w:rFonts w:asciiTheme="minorHAnsi" w:hAnsiTheme="minorHAnsi" w:cstheme="minorHAnsi"/>
            <w:i/>
            <w:iCs/>
            <w:sz w:val="16"/>
            <w:szCs w:val="16"/>
          </w:rPr>
          <w:t xml:space="preserve">Weekly </w:t>
        </w:r>
        <w:proofErr w:type="spellStart"/>
        <w:r w:rsidRPr="00F76C3F">
          <w:rPr>
            <w:rStyle w:val="Collegamentoipertestuale"/>
            <w:rFonts w:asciiTheme="minorHAnsi" w:hAnsiTheme="minorHAnsi" w:cstheme="minorHAnsi"/>
            <w:i/>
            <w:iCs/>
            <w:sz w:val="16"/>
            <w:szCs w:val="16"/>
          </w:rPr>
          <w:t>Shōnen</w:t>
        </w:r>
        <w:proofErr w:type="spellEnd"/>
        <w:r w:rsidRPr="00F76C3F">
          <w:rPr>
            <w:rStyle w:val="Collegamentoipertestuale"/>
            <w:rFonts w:asciiTheme="minorHAnsi" w:hAnsiTheme="minorHAnsi" w:cstheme="minorHAnsi"/>
            <w:i/>
            <w:iCs/>
            <w:sz w:val="16"/>
            <w:szCs w:val="16"/>
          </w:rPr>
          <w:t xml:space="preserve"> Jump</w:t>
        </w:r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 ed in seguito è stato raccolto in quattro volumi </w:t>
      </w:r>
      <w:hyperlink r:id="rId65" w:tooltip="Tankōbon" w:history="1">
        <w:proofErr w:type="spellStart"/>
        <w:r w:rsidRPr="00F76C3F">
          <w:rPr>
            <w:rStyle w:val="Collegamentoipertestuale"/>
            <w:rFonts w:asciiTheme="minorHAnsi" w:hAnsiTheme="minorHAnsi" w:cstheme="minorHAnsi"/>
            <w:i/>
            <w:iCs/>
            <w:sz w:val="16"/>
            <w:szCs w:val="16"/>
          </w:rPr>
          <w:t>tankōbon</w:t>
        </w:r>
        <w:proofErr w:type="spellEnd"/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. L'edizione italiana è stata pubblicata da </w:t>
      </w:r>
      <w:hyperlink r:id="rId66" w:tooltip="Panini Comics" w:history="1"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>Panini Comics</w:t>
        </w:r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 in quattro volumi fedeli all'originale, usciti tra il 25 febbraio e il 26 agosto 2010. </w:t>
      </w:r>
      <w:hyperlink r:id="rId67" w:history="1"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>https://it.wikipedia.org/wiki/First_Love_Limited</w:t>
        </w:r>
      </w:hyperlink>
      <w:r w:rsidRPr="00F76C3F">
        <w:rPr>
          <w:rFonts w:asciiTheme="minorHAnsi" w:hAnsiTheme="minorHAnsi" w:cstheme="minorHAnsi"/>
          <w:sz w:val="16"/>
          <w:szCs w:val="16"/>
        </w:rPr>
        <w:t>.</w:t>
      </w:r>
    </w:p>
    <w:p w14:paraId="7059DBF8" w14:textId="77777777" w:rsidR="00D86807" w:rsidRPr="00F76C3F" w:rsidRDefault="00D86807" w:rsidP="00B36458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6"/>
          <w:szCs w:val="16"/>
        </w:rPr>
      </w:pPr>
    </w:p>
    <w:p w14:paraId="121F1B1C" w14:textId="00CBC9AC" w:rsidR="00A0251B" w:rsidRPr="00F76C3F" w:rsidRDefault="00A0251B" w:rsidP="00B36458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6"/>
          <w:szCs w:val="16"/>
        </w:rPr>
      </w:pPr>
      <w:proofErr w:type="spellStart"/>
      <w:r w:rsidRPr="00F76C3F">
        <w:rPr>
          <w:rFonts w:asciiTheme="minorHAnsi" w:hAnsiTheme="minorHAnsi" w:cstheme="minorHAnsi"/>
          <w:b/>
          <w:bCs/>
          <w:i/>
          <w:iCs/>
          <w:sz w:val="16"/>
          <w:szCs w:val="16"/>
        </w:rPr>
        <w:t>Anedoki</w:t>
      </w:r>
      <w:proofErr w:type="spellEnd"/>
      <w:r w:rsidRPr="00F76C3F">
        <w:rPr>
          <w:rFonts w:asciiTheme="minorHAnsi" w:hAnsiTheme="minorHAnsi" w:cstheme="minorHAnsi"/>
          <w:sz w:val="16"/>
          <w:szCs w:val="16"/>
        </w:rPr>
        <w:t xml:space="preserve"> (</w:t>
      </w:r>
      <w:r w:rsidRPr="00F76C3F">
        <w:rPr>
          <w:rFonts w:asciiTheme="minorHAnsi" w:eastAsia="MS Mincho" w:hAnsiTheme="minorHAnsi" w:cstheme="minorHAnsi"/>
          <w:sz w:val="16"/>
          <w:szCs w:val="16"/>
          <w:lang w:eastAsia="ja-JP"/>
        </w:rPr>
        <w:t>あねどきっ</w:t>
      </w:r>
      <w:r w:rsidRPr="00F76C3F">
        <w:rPr>
          <w:rFonts w:asciiTheme="minorHAnsi" w:hAnsiTheme="minorHAnsi" w:cstheme="minorHAnsi"/>
          <w:b/>
          <w:bCs/>
          <w:sz w:val="16"/>
          <w:szCs w:val="16"/>
          <w:vertAlign w:val="superscript"/>
        </w:rPr>
        <w:fldChar w:fldCharType="begin"/>
      </w:r>
      <w:r w:rsidRPr="00F76C3F">
        <w:rPr>
          <w:rFonts w:asciiTheme="minorHAnsi" w:hAnsiTheme="minorHAnsi" w:cstheme="minorHAnsi"/>
          <w:b/>
          <w:bCs/>
          <w:sz w:val="16"/>
          <w:szCs w:val="16"/>
          <w:vertAlign w:val="superscript"/>
        </w:rPr>
        <w:instrText xml:space="preserve"> HYPERLINK "https://it.wikipedia.org/wiki/Aiuto:Giapponese" \o "Aiuto:Giapponese" </w:instrText>
      </w:r>
      <w:r w:rsidRPr="00F76C3F">
        <w:rPr>
          <w:rFonts w:asciiTheme="minorHAnsi" w:hAnsiTheme="minorHAnsi" w:cstheme="minorHAnsi"/>
          <w:b/>
          <w:bCs/>
          <w:sz w:val="16"/>
          <w:szCs w:val="16"/>
          <w:vertAlign w:val="superscript"/>
        </w:rPr>
        <w:fldChar w:fldCharType="separate"/>
      </w:r>
      <w:r w:rsidRPr="00F76C3F">
        <w:rPr>
          <w:rStyle w:val="Collegamentoipertestuale"/>
          <w:rFonts w:asciiTheme="minorHAnsi" w:hAnsiTheme="minorHAnsi" w:cstheme="minorHAnsi"/>
          <w:b/>
          <w:bCs/>
          <w:sz w:val="16"/>
          <w:szCs w:val="16"/>
          <w:vertAlign w:val="superscript"/>
        </w:rPr>
        <w:t>?</w:t>
      </w:r>
      <w:r w:rsidRPr="00F76C3F">
        <w:rPr>
          <w:rFonts w:asciiTheme="minorHAnsi" w:hAnsiTheme="minorHAnsi" w:cstheme="minorHAnsi"/>
          <w:b/>
          <w:bCs/>
          <w:sz w:val="16"/>
          <w:szCs w:val="16"/>
          <w:vertAlign w:val="superscript"/>
        </w:rPr>
        <w:fldChar w:fldCharType="end"/>
      </w:r>
      <w:r w:rsidRPr="00F76C3F">
        <w:rPr>
          <w:rFonts w:asciiTheme="minorHAnsi" w:hAnsiTheme="minorHAnsi" w:cstheme="minorHAnsi"/>
          <w:sz w:val="16"/>
          <w:szCs w:val="16"/>
        </w:rPr>
        <w:t xml:space="preserve">) è una serie manga scritta e illustrata da </w:t>
      </w:r>
      <w:hyperlink r:id="rId68" w:tooltip="Mizuki Kawashita" w:history="1">
        <w:proofErr w:type="spellStart"/>
        <w:r w:rsidRPr="00F76C3F">
          <w:rPr>
            <w:rStyle w:val="Collegamentoipertestuale"/>
            <w:rFonts w:asciiTheme="minorHAnsi" w:hAnsiTheme="minorHAnsi" w:cstheme="minorHAnsi"/>
            <w:color w:val="auto"/>
            <w:sz w:val="16"/>
            <w:szCs w:val="16"/>
            <w:u w:val="none"/>
          </w:rPr>
          <w:t>Mizuki</w:t>
        </w:r>
        <w:proofErr w:type="spellEnd"/>
        <w:r w:rsidRPr="00F76C3F">
          <w:rPr>
            <w:rStyle w:val="Collegamentoipertestuale"/>
            <w:rFonts w:asciiTheme="minorHAnsi" w:hAnsiTheme="minorHAnsi" w:cstheme="minorHAnsi"/>
            <w:color w:val="auto"/>
            <w:sz w:val="16"/>
            <w:szCs w:val="16"/>
            <w:u w:val="none"/>
          </w:rPr>
          <w:t xml:space="preserve"> </w:t>
        </w:r>
        <w:proofErr w:type="spellStart"/>
        <w:r w:rsidRPr="00F76C3F">
          <w:rPr>
            <w:rStyle w:val="Collegamentoipertestuale"/>
            <w:rFonts w:asciiTheme="minorHAnsi" w:hAnsiTheme="minorHAnsi" w:cstheme="minorHAnsi"/>
            <w:color w:val="auto"/>
            <w:sz w:val="16"/>
            <w:szCs w:val="16"/>
            <w:u w:val="none"/>
          </w:rPr>
          <w:t>Kawashita</w:t>
        </w:r>
        <w:proofErr w:type="spellEnd"/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, autrice tra l'altro di </w:t>
      </w:r>
      <w:hyperlink r:id="rId69" w:tooltip="First Love Limited." w:history="1">
        <w:r w:rsidRPr="00F76C3F">
          <w:rPr>
            <w:rStyle w:val="Collegamentoipertestuale"/>
            <w:rFonts w:asciiTheme="minorHAnsi" w:hAnsiTheme="minorHAnsi" w:cstheme="minorHAnsi"/>
            <w:i/>
            <w:iCs/>
            <w:color w:val="auto"/>
            <w:sz w:val="16"/>
            <w:szCs w:val="16"/>
            <w:u w:val="none"/>
          </w:rPr>
          <w:t>First Love Limited.</w:t>
        </w:r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 e del ben più famoso </w:t>
      </w:r>
      <w:hyperlink r:id="rId70" w:tooltip="100% Fragola" w:history="1">
        <w:r w:rsidRPr="00F76C3F">
          <w:rPr>
            <w:rStyle w:val="Collegamentoipertestuale"/>
            <w:rFonts w:asciiTheme="minorHAnsi" w:hAnsiTheme="minorHAnsi" w:cstheme="minorHAnsi"/>
            <w:i/>
            <w:iCs/>
            <w:color w:val="auto"/>
            <w:sz w:val="16"/>
            <w:szCs w:val="16"/>
            <w:u w:val="none"/>
          </w:rPr>
          <w:t>100% Fragola</w:t>
        </w:r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. La serie ha iniziato la sua pubblicazione su </w:t>
      </w:r>
      <w:hyperlink r:id="rId71" w:tooltip="Weekly Shōnen Jump" w:history="1">
        <w:r w:rsidRPr="00F76C3F">
          <w:rPr>
            <w:rStyle w:val="Collegamentoipertestuale"/>
            <w:rFonts w:asciiTheme="minorHAnsi" w:hAnsiTheme="minorHAnsi" w:cstheme="minorHAnsi"/>
            <w:i/>
            <w:iCs/>
            <w:color w:val="auto"/>
            <w:sz w:val="16"/>
            <w:szCs w:val="16"/>
            <w:u w:val="none"/>
          </w:rPr>
          <w:t xml:space="preserve">Weekly </w:t>
        </w:r>
        <w:proofErr w:type="spellStart"/>
        <w:r w:rsidRPr="00F76C3F">
          <w:rPr>
            <w:rStyle w:val="Collegamentoipertestuale"/>
            <w:rFonts w:asciiTheme="minorHAnsi" w:hAnsiTheme="minorHAnsi" w:cstheme="minorHAnsi"/>
            <w:i/>
            <w:iCs/>
            <w:color w:val="auto"/>
            <w:sz w:val="16"/>
            <w:szCs w:val="16"/>
            <w:u w:val="none"/>
          </w:rPr>
          <w:t>Shōnen</w:t>
        </w:r>
        <w:proofErr w:type="spellEnd"/>
        <w:r w:rsidRPr="00F76C3F">
          <w:rPr>
            <w:rStyle w:val="Collegamentoipertestuale"/>
            <w:rFonts w:asciiTheme="minorHAnsi" w:hAnsiTheme="minorHAnsi" w:cstheme="minorHAnsi"/>
            <w:i/>
            <w:iCs/>
            <w:color w:val="auto"/>
            <w:sz w:val="16"/>
            <w:szCs w:val="16"/>
            <w:u w:val="none"/>
          </w:rPr>
          <w:t xml:space="preserve"> Jump</w:t>
        </w:r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 l'8 luglio </w:t>
      </w:r>
      <w:hyperlink r:id="rId72" w:tooltip="2009" w:history="1">
        <w:r w:rsidRPr="00F76C3F">
          <w:rPr>
            <w:rStyle w:val="Collegamentoipertestuale"/>
            <w:rFonts w:asciiTheme="minorHAnsi" w:hAnsiTheme="minorHAnsi" w:cstheme="minorHAnsi"/>
            <w:color w:val="auto"/>
            <w:sz w:val="16"/>
            <w:szCs w:val="16"/>
            <w:u w:val="none"/>
          </w:rPr>
          <w:t>2009</w:t>
        </w:r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 e si è conclusa il 18 gennaio </w:t>
      </w:r>
      <w:hyperlink r:id="rId73" w:tooltip="2010" w:history="1">
        <w:r w:rsidRPr="00F76C3F">
          <w:rPr>
            <w:rStyle w:val="Collegamentoipertestuale"/>
            <w:rFonts w:asciiTheme="minorHAnsi" w:hAnsiTheme="minorHAnsi" w:cstheme="minorHAnsi"/>
            <w:color w:val="auto"/>
            <w:sz w:val="16"/>
            <w:szCs w:val="16"/>
            <w:u w:val="none"/>
          </w:rPr>
          <w:t>2010</w:t>
        </w:r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 dopo la pubblicazione di 26 capitoli. Un'edizione in italiano è stata curata da </w:t>
      </w:r>
      <w:hyperlink r:id="rId74" w:tooltip="Panini Comics" w:history="1">
        <w:r w:rsidRPr="00F76C3F">
          <w:rPr>
            <w:rStyle w:val="Collegamentoipertestuale"/>
            <w:rFonts w:asciiTheme="minorHAnsi" w:hAnsiTheme="minorHAnsi" w:cstheme="minorHAnsi"/>
            <w:color w:val="auto"/>
            <w:sz w:val="16"/>
            <w:szCs w:val="16"/>
            <w:u w:val="none"/>
          </w:rPr>
          <w:t>Panini Comics</w:t>
        </w:r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, in tre volumi pubblicati dal 27 febbraio al 30 aprile 2011. </w:t>
      </w:r>
      <w:hyperlink r:id="rId75" w:history="1">
        <w:r w:rsidRPr="00F76C3F">
          <w:rPr>
            <w:rStyle w:val="Collegamentoipertestuale"/>
            <w:rFonts w:asciiTheme="minorHAnsi" w:hAnsiTheme="minorHAnsi" w:cstheme="minorHAnsi"/>
            <w:color w:val="auto"/>
            <w:sz w:val="16"/>
            <w:szCs w:val="16"/>
            <w:u w:val="none"/>
          </w:rPr>
          <w:t>https://it.wikipedia.org/wiki/Anedoki</w:t>
        </w:r>
      </w:hyperlink>
    </w:p>
    <w:p w14:paraId="6A8C88AA" w14:textId="6FF19112" w:rsidR="00A0251B" w:rsidRPr="00F76C3F" w:rsidRDefault="00A0251B" w:rsidP="00B36458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6"/>
          <w:szCs w:val="16"/>
        </w:rPr>
      </w:pPr>
      <w:r w:rsidRPr="00F76C3F">
        <w:rPr>
          <w:rFonts w:asciiTheme="minorHAnsi" w:hAnsiTheme="minorHAnsi" w:cstheme="minorHAnsi"/>
          <w:sz w:val="16"/>
          <w:szCs w:val="16"/>
        </w:rPr>
        <w:t xml:space="preserve">ANEDOKI </w:t>
      </w:r>
      <w:r w:rsidRPr="00F76C3F">
        <w:rPr>
          <w:rFonts w:asciiTheme="minorHAnsi" w:hAnsiTheme="minorHAnsi" w:cstheme="minorHAnsi"/>
          <w:sz w:val="16"/>
          <w:szCs w:val="16"/>
        </w:rPr>
        <w:t>MANGA GRAPHIC NOVEL 76</w:t>
      </w:r>
      <w:r w:rsidRPr="00F76C3F">
        <w:rPr>
          <w:rFonts w:asciiTheme="minorHAnsi" w:hAnsiTheme="minorHAnsi" w:cstheme="minorHAnsi"/>
          <w:sz w:val="16"/>
          <w:szCs w:val="16"/>
        </w:rPr>
        <w:t xml:space="preserve">-78 </w:t>
      </w:r>
      <w:r w:rsidRPr="00F76C3F">
        <w:rPr>
          <w:rFonts w:asciiTheme="minorHAnsi" w:hAnsiTheme="minorHAnsi" w:cstheme="minorHAnsi"/>
          <w:sz w:val="16"/>
          <w:szCs w:val="16"/>
        </w:rPr>
        <w:t>Autore: MIZUKI KAWASHITA</w:t>
      </w:r>
    </w:p>
    <w:p w14:paraId="5E03666D" w14:textId="142E683C" w:rsidR="00BC341B" w:rsidRPr="00F76C3F" w:rsidRDefault="00A0251B" w:rsidP="00F76C3F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6"/>
          <w:szCs w:val="16"/>
        </w:rPr>
      </w:pPr>
      <w:r w:rsidRPr="00F76C3F">
        <w:rPr>
          <w:rFonts w:asciiTheme="minorHAnsi" w:hAnsiTheme="minorHAnsi" w:cstheme="minorHAnsi"/>
          <w:sz w:val="16"/>
          <w:szCs w:val="16"/>
        </w:rPr>
        <w:t xml:space="preserve">Più sensuale di 100% Fragola, più esilarante di First Love Limited. È il nuovo </w:t>
      </w:r>
      <w:proofErr w:type="spellStart"/>
      <w:r w:rsidRPr="00F76C3F">
        <w:rPr>
          <w:rFonts w:asciiTheme="minorHAnsi" w:hAnsiTheme="minorHAnsi" w:cstheme="minorHAnsi"/>
          <w:sz w:val="16"/>
          <w:szCs w:val="16"/>
        </w:rPr>
        <w:t>shonen</w:t>
      </w:r>
      <w:proofErr w:type="spellEnd"/>
      <w:r w:rsidRPr="00F76C3F">
        <w:rPr>
          <w:rFonts w:asciiTheme="minorHAnsi" w:hAnsiTheme="minorHAnsi" w:cstheme="minorHAnsi"/>
          <w:sz w:val="16"/>
          <w:szCs w:val="16"/>
        </w:rPr>
        <w:t xml:space="preserve"> di </w:t>
      </w:r>
      <w:proofErr w:type="spellStart"/>
      <w:r w:rsidRPr="00F76C3F">
        <w:rPr>
          <w:rFonts w:asciiTheme="minorHAnsi" w:hAnsiTheme="minorHAnsi" w:cstheme="minorHAnsi"/>
          <w:sz w:val="16"/>
          <w:szCs w:val="16"/>
        </w:rPr>
        <w:t>Mizuki</w:t>
      </w:r>
      <w:proofErr w:type="spellEnd"/>
      <w:r w:rsidRPr="00F76C3F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F76C3F">
        <w:rPr>
          <w:rFonts w:asciiTheme="minorHAnsi" w:hAnsiTheme="minorHAnsi" w:cstheme="minorHAnsi"/>
          <w:sz w:val="16"/>
          <w:szCs w:val="16"/>
        </w:rPr>
        <w:t>Kawashita</w:t>
      </w:r>
      <w:proofErr w:type="spellEnd"/>
      <w:r w:rsidRPr="00F76C3F">
        <w:rPr>
          <w:rFonts w:asciiTheme="minorHAnsi" w:hAnsiTheme="minorHAnsi" w:cstheme="minorHAnsi"/>
          <w:sz w:val="16"/>
          <w:szCs w:val="16"/>
        </w:rPr>
        <w:t xml:space="preserve">, l’autrice più amata dai maschietti che leggono Planet Manga! Cosa ne direste se un bel giorno una favolosa (e prosperosa) studentessa del liceo, nonostante siate già alle medie, venisse a farvi da </w:t>
      </w:r>
      <w:proofErr w:type="gramStart"/>
      <w:r w:rsidRPr="00F76C3F">
        <w:rPr>
          <w:rFonts w:asciiTheme="minorHAnsi" w:hAnsiTheme="minorHAnsi" w:cstheme="minorHAnsi"/>
          <w:sz w:val="16"/>
          <w:szCs w:val="16"/>
        </w:rPr>
        <w:t>baby sitter</w:t>
      </w:r>
      <w:proofErr w:type="gramEnd"/>
      <w:r w:rsidRPr="00F76C3F">
        <w:rPr>
          <w:rFonts w:asciiTheme="minorHAnsi" w:hAnsiTheme="minorHAnsi" w:cstheme="minorHAnsi"/>
          <w:sz w:val="16"/>
          <w:szCs w:val="16"/>
        </w:rPr>
        <w:t>? Per il nostro protagonista, come scoprirete in questa mini che vi proporremo mensilmente, non sarà tutto oro quello che luccica…</w:t>
      </w:r>
      <w:r w:rsidR="00F76C3F">
        <w:rPr>
          <w:rFonts w:asciiTheme="minorHAnsi" w:hAnsiTheme="minorHAnsi" w:cstheme="minorHAnsi"/>
          <w:sz w:val="16"/>
          <w:szCs w:val="16"/>
        </w:rPr>
        <w:t xml:space="preserve"> </w:t>
      </w:r>
      <w:hyperlink r:id="rId76" w:history="1"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>https://mangamaniafirenze.it/prodotto/anedoki-la-tata-dei-tuoi-sogni-n-1-di-3/</w:t>
        </w:r>
      </w:hyperlink>
    </w:p>
    <w:p w14:paraId="35A3A628" w14:textId="42369111" w:rsidR="00A0251B" w:rsidRPr="00F76C3F" w:rsidRDefault="00A0251B" w:rsidP="00B36458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77622B19" w14:textId="57A8C649" w:rsidR="00A0251B" w:rsidRPr="00F76C3F" w:rsidRDefault="00D86807" w:rsidP="00B36458">
      <w:pPr>
        <w:jc w:val="both"/>
        <w:rPr>
          <w:rFonts w:asciiTheme="minorHAnsi" w:hAnsiTheme="minorHAnsi" w:cstheme="minorHAnsi"/>
          <w:sz w:val="16"/>
          <w:szCs w:val="16"/>
        </w:rPr>
      </w:pPr>
      <w:r w:rsidRPr="00F76C3F">
        <w:rPr>
          <w:rFonts w:asciiTheme="minorHAnsi" w:hAnsiTheme="minorHAnsi" w:cstheme="minorHAnsi"/>
          <w:b/>
          <w:bCs/>
          <w:i/>
          <w:iCs/>
          <w:sz w:val="16"/>
          <w:szCs w:val="16"/>
        </w:rPr>
        <w:t xml:space="preserve">Blue </w:t>
      </w:r>
      <w:proofErr w:type="spellStart"/>
      <w:r w:rsidRPr="00F76C3F">
        <w:rPr>
          <w:rFonts w:asciiTheme="minorHAnsi" w:hAnsiTheme="minorHAnsi" w:cstheme="minorHAnsi"/>
          <w:b/>
          <w:bCs/>
          <w:i/>
          <w:iCs/>
          <w:sz w:val="16"/>
          <w:szCs w:val="16"/>
        </w:rPr>
        <w:t>Exorcist</w:t>
      </w:r>
      <w:proofErr w:type="spellEnd"/>
      <w:r w:rsidRPr="00F76C3F">
        <w:rPr>
          <w:rFonts w:asciiTheme="minorHAnsi" w:hAnsiTheme="minorHAnsi" w:cstheme="minorHAnsi"/>
          <w:sz w:val="16"/>
          <w:szCs w:val="16"/>
        </w:rPr>
        <w:t xml:space="preserve">  </w:t>
      </w:r>
      <w:proofErr w:type="spellStart"/>
      <w:r w:rsidRPr="00F76C3F">
        <w:rPr>
          <w:rFonts w:asciiTheme="minorHAnsi" w:hAnsiTheme="minorHAnsi" w:cstheme="minorHAnsi"/>
          <w:i/>
          <w:iCs/>
          <w:sz w:val="16"/>
          <w:szCs w:val="16"/>
        </w:rPr>
        <w:t>Ao</w:t>
      </w:r>
      <w:proofErr w:type="spellEnd"/>
      <w:r w:rsidRPr="00F76C3F">
        <w:rPr>
          <w:rFonts w:asciiTheme="minorHAnsi" w:hAnsiTheme="minorHAnsi" w:cstheme="minorHAnsi"/>
          <w:i/>
          <w:iCs/>
          <w:sz w:val="16"/>
          <w:szCs w:val="16"/>
        </w:rPr>
        <w:t xml:space="preserve"> no </w:t>
      </w:r>
      <w:proofErr w:type="spellStart"/>
      <w:r w:rsidRPr="00F76C3F">
        <w:rPr>
          <w:rFonts w:asciiTheme="minorHAnsi" w:hAnsiTheme="minorHAnsi" w:cstheme="minorHAnsi"/>
          <w:i/>
          <w:iCs/>
          <w:sz w:val="16"/>
          <w:szCs w:val="16"/>
        </w:rPr>
        <w:t>Ekusoshisuto</w:t>
      </w:r>
      <w:proofErr w:type="spellEnd"/>
      <w:r w:rsidRPr="00F76C3F">
        <w:rPr>
          <w:rFonts w:asciiTheme="minorHAnsi" w:hAnsiTheme="minorHAnsi" w:cstheme="minorHAnsi"/>
          <w:b/>
          <w:bCs/>
          <w:sz w:val="16"/>
          <w:szCs w:val="16"/>
          <w:vertAlign w:val="superscript"/>
        </w:rPr>
        <w:fldChar w:fldCharType="begin"/>
      </w:r>
      <w:r w:rsidRPr="00F76C3F">
        <w:rPr>
          <w:rFonts w:asciiTheme="minorHAnsi" w:hAnsiTheme="minorHAnsi" w:cstheme="minorHAnsi"/>
          <w:b/>
          <w:bCs/>
          <w:sz w:val="16"/>
          <w:szCs w:val="16"/>
          <w:vertAlign w:val="superscript"/>
        </w:rPr>
        <w:instrText xml:space="preserve"> HYPERLINK "https://it.wikipedia.org/wiki/Aiuto:Giapponese" \o "Aiuto:Giapponese" </w:instrText>
      </w:r>
      <w:r w:rsidRPr="00F76C3F">
        <w:rPr>
          <w:rFonts w:asciiTheme="minorHAnsi" w:hAnsiTheme="minorHAnsi" w:cstheme="minorHAnsi"/>
          <w:b/>
          <w:bCs/>
          <w:sz w:val="16"/>
          <w:szCs w:val="16"/>
          <w:vertAlign w:val="superscript"/>
        </w:rPr>
        <w:fldChar w:fldCharType="separate"/>
      </w:r>
      <w:r w:rsidRPr="00F76C3F">
        <w:rPr>
          <w:rStyle w:val="Collegamentoipertestuale"/>
          <w:rFonts w:asciiTheme="minorHAnsi" w:hAnsiTheme="minorHAnsi" w:cstheme="minorHAnsi"/>
          <w:b/>
          <w:bCs/>
          <w:sz w:val="16"/>
          <w:szCs w:val="16"/>
          <w:vertAlign w:val="superscript"/>
        </w:rPr>
        <w:t>?</w:t>
      </w:r>
      <w:r w:rsidRPr="00F76C3F">
        <w:rPr>
          <w:rFonts w:asciiTheme="minorHAnsi" w:hAnsiTheme="minorHAnsi" w:cstheme="minorHAnsi"/>
          <w:b/>
          <w:bCs/>
          <w:sz w:val="16"/>
          <w:szCs w:val="16"/>
          <w:vertAlign w:val="superscript"/>
        </w:rPr>
        <w:fldChar w:fldCharType="end"/>
      </w:r>
      <w:r w:rsidRPr="00F76C3F">
        <w:rPr>
          <w:rFonts w:asciiTheme="minorHAnsi" w:hAnsiTheme="minorHAnsi" w:cstheme="minorHAnsi"/>
          <w:sz w:val="16"/>
          <w:szCs w:val="16"/>
        </w:rPr>
        <w:t xml:space="preserve">, lett. "Esorcista blu") è un </w:t>
      </w:r>
      <w:hyperlink r:id="rId77" w:tooltip="Manga" w:history="1"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>manga</w:t>
        </w:r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 </w:t>
      </w:r>
      <w:hyperlink r:id="rId78" w:tooltip="Shōnen" w:history="1">
        <w:proofErr w:type="spellStart"/>
        <w:r w:rsidRPr="00F76C3F">
          <w:rPr>
            <w:rStyle w:val="Collegamentoipertestuale"/>
            <w:rFonts w:asciiTheme="minorHAnsi" w:hAnsiTheme="minorHAnsi" w:cstheme="minorHAnsi"/>
            <w:i/>
            <w:iCs/>
            <w:sz w:val="16"/>
            <w:szCs w:val="16"/>
          </w:rPr>
          <w:t>shōnen</w:t>
        </w:r>
        <w:proofErr w:type="spellEnd"/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 scritto e disegnato da </w:t>
      </w:r>
      <w:hyperlink r:id="rId79" w:tooltip="Kazue Kato" w:history="1">
        <w:proofErr w:type="spellStart"/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>Kazue</w:t>
        </w:r>
        <w:proofErr w:type="spellEnd"/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 xml:space="preserve"> Kato</w:t>
        </w:r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. In Giappone sono stati pubblicati 28 volumi a partire dal 2009. La </w:t>
      </w:r>
      <w:hyperlink r:id="rId80" w:tooltip="Anime" w:history="1"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>serie animata</w:t>
        </w:r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 omonima di 25 episodi (più un </w:t>
      </w:r>
      <w:hyperlink r:id="rId81" w:tooltip="OAV" w:history="1"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>OAV</w:t>
        </w:r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 conclusivo) è andata in onda in Giappone dal 17 aprile al 2 ottobre 2011 su </w:t>
      </w:r>
      <w:hyperlink r:id="rId82" w:tooltip="Mainichi Broadcasting System" w:history="1"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>MBS</w:t>
        </w:r>
      </w:hyperlink>
      <w:r w:rsidRPr="00F76C3F">
        <w:rPr>
          <w:rFonts w:asciiTheme="minorHAnsi" w:hAnsiTheme="minorHAnsi" w:cstheme="minorHAnsi"/>
          <w:sz w:val="16"/>
          <w:szCs w:val="16"/>
        </w:rPr>
        <w:t>. Alla serie ha fatto seguito un lungometraggio animato prodotto nel 2012</w:t>
      </w:r>
      <w:hyperlink r:id="rId83" w:anchor="cite_note-Film-3" w:history="1"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  <w:vertAlign w:val="superscript"/>
          </w:rPr>
          <w:t>[3]</w:t>
        </w:r>
      </w:hyperlink>
      <w:hyperlink r:id="rId84" w:anchor="cite_note-4" w:history="1"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  <w:vertAlign w:val="superscript"/>
          </w:rPr>
          <w:t>[4]</w:t>
        </w:r>
      </w:hyperlink>
      <w:r w:rsidRPr="00F76C3F">
        <w:rPr>
          <w:rFonts w:asciiTheme="minorHAnsi" w:hAnsiTheme="minorHAnsi" w:cstheme="minorHAnsi"/>
          <w:sz w:val="16"/>
          <w:szCs w:val="16"/>
        </w:rPr>
        <w:t>. Una seconda stagione anime è andata in onda tra il 6 gennaio</w:t>
      </w:r>
      <w:hyperlink r:id="rId85" w:anchor="cite_note-Kyoto-5" w:history="1"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  <w:vertAlign w:val="superscript"/>
          </w:rPr>
          <w:t>[5]</w:t>
        </w:r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 e il 24 marzo 2017. La storia è ispirata ad alcune fiabe dei </w:t>
      </w:r>
      <w:hyperlink r:id="rId86" w:tooltip="Fratelli Grimm" w:history="1"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>Fratelli Grimm</w:t>
        </w:r>
      </w:hyperlink>
      <w:r w:rsidRPr="00F76C3F">
        <w:rPr>
          <w:rFonts w:asciiTheme="minorHAnsi" w:hAnsiTheme="minorHAnsi" w:cstheme="minorHAnsi"/>
          <w:sz w:val="16"/>
          <w:szCs w:val="16"/>
        </w:rPr>
        <w:t>, a cui sono stati aggiunti in seguito diversi riferimenti biblici</w:t>
      </w:r>
      <w:hyperlink r:id="rId87" w:anchor="cite_note-Intervista_2-6" w:history="1"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  <w:vertAlign w:val="superscript"/>
          </w:rPr>
          <w:t>[6]</w:t>
        </w:r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. In Italia entrambe le stagioni sono state acquistate da </w:t>
      </w:r>
      <w:hyperlink r:id="rId88" w:tooltip="Netflix" w:history="1"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>Netflix</w:t>
        </w:r>
      </w:hyperlink>
      <w:r w:rsidRPr="00F76C3F">
        <w:rPr>
          <w:rFonts w:asciiTheme="minorHAnsi" w:hAnsiTheme="minorHAnsi" w:cstheme="minorHAnsi"/>
          <w:sz w:val="16"/>
          <w:szCs w:val="16"/>
        </w:rPr>
        <w:t>.</w:t>
      </w:r>
      <w:r w:rsidRPr="00F76C3F">
        <w:rPr>
          <w:rFonts w:asciiTheme="minorHAnsi" w:hAnsiTheme="minorHAnsi" w:cstheme="minorHAnsi"/>
          <w:sz w:val="16"/>
          <w:szCs w:val="16"/>
        </w:rPr>
        <w:t xml:space="preserve"> </w:t>
      </w:r>
      <w:hyperlink r:id="rId89" w:history="1"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>https://it.wikipedia.org/wiki/Blue_Exorcist</w:t>
        </w:r>
      </w:hyperlink>
    </w:p>
    <w:p w14:paraId="25A04212" w14:textId="1F05BA16" w:rsidR="00B36458" w:rsidRPr="00F76C3F" w:rsidRDefault="00B36458" w:rsidP="00B36458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0891949A" w14:textId="53617FB7" w:rsidR="00B36458" w:rsidRPr="00F76C3F" w:rsidRDefault="00B36458" w:rsidP="00B36458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6"/>
          <w:szCs w:val="16"/>
        </w:rPr>
      </w:pPr>
      <w:r w:rsidRPr="00F76C3F">
        <w:rPr>
          <w:rFonts w:asciiTheme="minorHAnsi" w:hAnsiTheme="minorHAnsi" w:cstheme="minorHAnsi"/>
          <w:b/>
          <w:bCs/>
          <w:i/>
          <w:iCs/>
          <w:sz w:val="16"/>
          <w:szCs w:val="16"/>
        </w:rPr>
        <w:t>G-Maru Edition</w:t>
      </w:r>
      <w:r w:rsidRPr="00F76C3F">
        <w:rPr>
          <w:rFonts w:asciiTheme="minorHAnsi" w:hAnsiTheme="minorHAnsi" w:cstheme="minorHAnsi"/>
          <w:sz w:val="16"/>
          <w:szCs w:val="16"/>
        </w:rPr>
        <w:t xml:space="preserve"> (</w:t>
      </w:r>
      <w:r w:rsidRPr="00F76C3F">
        <w:rPr>
          <w:rFonts w:asciiTheme="minorHAnsi" w:eastAsia="MS Mincho" w:hAnsiTheme="minorHAnsi" w:cstheme="minorHAnsi"/>
          <w:sz w:val="16"/>
          <w:szCs w:val="16"/>
          <w:lang w:eastAsia="ja-JP"/>
        </w:rPr>
        <w:t>ジーまるえでぃしょん</w:t>
      </w:r>
      <w:r w:rsidRPr="00F76C3F">
        <w:rPr>
          <w:rFonts w:asciiTheme="minorHAnsi" w:hAnsiTheme="minorHAnsi" w:cstheme="minorHAnsi"/>
          <w:b/>
          <w:bCs/>
          <w:sz w:val="16"/>
          <w:szCs w:val="16"/>
          <w:vertAlign w:val="superscript"/>
        </w:rPr>
        <w:fldChar w:fldCharType="begin"/>
      </w:r>
      <w:r w:rsidRPr="00F76C3F">
        <w:rPr>
          <w:rFonts w:asciiTheme="minorHAnsi" w:hAnsiTheme="minorHAnsi" w:cstheme="minorHAnsi"/>
          <w:b/>
          <w:bCs/>
          <w:sz w:val="16"/>
          <w:szCs w:val="16"/>
          <w:vertAlign w:val="superscript"/>
        </w:rPr>
        <w:instrText xml:space="preserve"> HYPERLINK "https://it.wikipedia.org/wiki/Aiuto:Giapponese" \o "Aiuto:Giapponese" </w:instrText>
      </w:r>
      <w:r w:rsidRPr="00F76C3F">
        <w:rPr>
          <w:rFonts w:asciiTheme="minorHAnsi" w:hAnsiTheme="minorHAnsi" w:cstheme="minorHAnsi"/>
          <w:b/>
          <w:bCs/>
          <w:sz w:val="16"/>
          <w:szCs w:val="16"/>
          <w:vertAlign w:val="superscript"/>
        </w:rPr>
        <w:fldChar w:fldCharType="separate"/>
      </w:r>
      <w:r w:rsidRPr="00F76C3F">
        <w:rPr>
          <w:rStyle w:val="Collegamentoipertestuale"/>
          <w:rFonts w:asciiTheme="minorHAnsi" w:hAnsiTheme="minorHAnsi" w:cstheme="minorHAnsi"/>
          <w:b/>
          <w:bCs/>
          <w:sz w:val="16"/>
          <w:szCs w:val="16"/>
          <w:vertAlign w:val="superscript"/>
        </w:rPr>
        <w:t>?</w:t>
      </w:r>
      <w:r w:rsidRPr="00F76C3F">
        <w:rPr>
          <w:rFonts w:asciiTheme="minorHAnsi" w:hAnsiTheme="minorHAnsi" w:cstheme="minorHAnsi"/>
          <w:b/>
          <w:bCs/>
          <w:sz w:val="16"/>
          <w:szCs w:val="16"/>
          <w:vertAlign w:val="superscript"/>
        </w:rPr>
        <w:fldChar w:fldCharType="end"/>
      </w:r>
      <w:r w:rsidRPr="00F76C3F">
        <w:rPr>
          <w:rFonts w:asciiTheme="minorHAnsi" w:hAnsiTheme="minorHAnsi" w:cstheme="minorHAnsi"/>
          <w:sz w:val="16"/>
          <w:szCs w:val="16"/>
        </w:rPr>
        <w:t xml:space="preserve">) è un </w:t>
      </w:r>
      <w:hyperlink r:id="rId90" w:tooltip="Manga" w:history="1"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>manga</w:t>
        </w:r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 scritto e disegnato da </w:t>
      </w:r>
      <w:hyperlink r:id="rId91" w:tooltip="Mizuki Kawashita" w:history="1">
        <w:proofErr w:type="spellStart"/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>Mizuki</w:t>
        </w:r>
        <w:proofErr w:type="spellEnd"/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 xml:space="preserve"> </w:t>
        </w:r>
        <w:proofErr w:type="spellStart"/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>Kawashita</w:t>
        </w:r>
        <w:proofErr w:type="spellEnd"/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, pubblicato sul periodico mensile </w:t>
      </w:r>
      <w:hyperlink r:id="rId92" w:tooltip="Jump Square" w:history="1">
        <w:r w:rsidRPr="00F76C3F">
          <w:rPr>
            <w:rStyle w:val="Collegamentoipertestuale"/>
            <w:rFonts w:asciiTheme="minorHAnsi" w:hAnsiTheme="minorHAnsi" w:cstheme="minorHAnsi"/>
            <w:i/>
            <w:iCs/>
            <w:sz w:val="16"/>
            <w:szCs w:val="16"/>
          </w:rPr>
          <w:t xml:space="preserve">Jump </w:t>
        </w:r>
        <w:proofErr w:type="spellStart"/>
        <w:r w:rsidRPr="00F76C3F">
          <w:rPr>
            <w:rStyle w:val="Collegamentoipertestuale"/>
            <w:rFonts w:asciiTheme="minorHAnsi" w:hAnsiTheme="minorHAnsi" w:cstheme="minorHAnsi"/>
            <w:i/>
            <w:iCs/>
            <w:sz w:val="16"/>
            <w:szCs w:val="16"/>
          </w:rPr>
          <w:t>Square</w:t>
        </w:r>
        <w:proofErr w:type="spellEnd"/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 di </w:t>
      </w:r>
      <w:hyperlink r:id="rId93" w:tooltip="Shūeisha" w:history="1">
        <w:proofErr w:type="spellStart"/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>Shūeisha</w:t>
        </w:r>
        <w:proofErr w:type="spellEnd"/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 dal 2010 al 2012. La </w:t>
      </w:r>
      <w:hyperlink r:id="rId94" w:tooltip="Panini Comics" w:history="1"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>Panini Comics</w:t>
        </w:r>
      </w:hyperlink>
      <w:r w:rsidRPr="00F76C3F">
        <w:rPr>
          <w:rFonts w:asciiTheme="minorHAnsi" w:hAnsiTheme="minorHAnsi" w:cstheme="minorHAnsi"/>
          <w:sz w:val="16"/>
          <w:szCs w:val="16"/>
        </w:rPr>
        <w:t xml:space="preserve"> ha pubblicato l'edizione italiana a partire dal 13 novembre 2014. </w:t>
      </w:r>
    </w:p>
    <w:p w14:paraId="39C09CEF" w14:textId="451A79AF" w:rsidR="00B36458" w:rsidRPr="00F76C3F" w:rsidRDefault="00F76C3F" w:rsidP="00B36458">
      <w:pPr>
        <w:jc w:val="both"/>
        <w:rPr>
          <w:rFonts w:asciiTheme="minorHAnsi" w:hAnsiTheme="minorHAnsi" w:cstheme="minorHAnsi"/>
          <w:sz w:val="16"/>
          <w:szCs w:val="16"/>
        </w:rPr>
      </w:pPr>
      <w:hyperlink r:id="rId95" w:history="1">
        <w:r w:rsidRPr="00D03A82">
          <w:rPr>
            <w:rStyle w:val="Collegamentoipertestuale"/>
            <w:rFonts w:asciiTheme="minorHAnsi" w:hAnsiTheme="minorHAnsi" w:cstheme="minorHAnsi"/>
            <w:sz w:val="16"/>
            <w:szCs w:val="16"/>
          </w:rPr>
          <w:t>https://it.wikipedia.org/wiki/G-Maru_Edition</w:t>
        </w:r>
      </w:hyperlink>
    </w:p>
    <w:p w14:paraId="6BA40EFE" w14:textId="77777777" w:rsidR="00B36458" w:rsidRPr="00F76C3F" w:rsidRDefault="00B36458" w:rsidP="00B36458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2B8C5A96" w14:textId="490C92BE" w:rsidR="00B36458" w:rsidRPr="00F76C3F" w:rsidRDefault="00B36458" w:rsidP="00B36458">
      <w:pPr>
        <w:jc w:val="both"/>
        <w:rPr>
          <w:rFonts w:asciiTheme="minorHAnsi" w:hAnsiTheme="minorHAnsi" w:cstheme="minorHAnsi"/>
          <w:sz w:val="16"/>
          <w:szCs w:val="16"/>
        </w:rPr>
      </w:pPr>
      <w:r w:rsidRPr="00F76C3F">
        <w:rPr>
          <w:rFonts w:asciiTheme="minorHAnsi" w:hAnsiTheme="minorHAnsi" w:cstheme="minorHAnsi"/>
          <w:b/>
          <w:bCs/>
          <w:sz w:val="16"/>
          <w:szCs w:val="16"/>
        </w:rPr>
        <w:t>SALARY-MAN EXORCIST</w:t>
      </w:r>
      <w:r w:rsidRPr="00F76C3F">
        <w:rPr>
          <w:rFonts w:asciiTheme="minorHAnsi" w:hAnsiTheme="minorHAnsi" w:cstheme="minorHAnsi"/>
          <w:sz w:val="16"/>
          <w:szCs w:val="16"/>
        </w:rPr>
        <w:t xml:space="preserve"> LA MALINCONIA DI YUKIO OKUMURA</w:t>
      </w:r>
    </w:p>
    <w:p w14:paraId="7CA45D27" w14:textId="37E16680" w:rsidR="00D86807" w:rsidRPr="00F76C3F" w:rsidRDefault="00B36458" w:rsidP="00B36458">
      <w:pPr>
        <w:jc w:val="both"/>
        <w:rPr>
          <w:rFonts w:asciiTheme="minorHAnsi" w:hAnsiTheme="minorHAnsi" w:cstheme="minorHAnsi"/>
          <w:sz w:val="16"/>
          <w:szCs w:val="16"/>
        </w:rPr>
      </w:pPr>
      <w:r w:rsidRPr="00F76C3F">
        <w:rPr>
          <w:rStyle w:val="elementor-heading-title"/>
          <w:rFonts w:asciiTheme="minorHAnsi" w:hAnsiTheme="minorHAnsi" w:cstheme="minorHAnsi"/>
          <w:sz w:val="16"/>
          <w:szCs w:val="16"/>
        </w:rPr>
        <w:t xml:space="preserve">RISATE E ORDINARIA FOLLIA DAL MONDO DI BLUE EXORCIST! Ecco a voi la vita quotidiana di uno dei personaggi di spicco del best seller Blue </w:t>
      </w:r>
      <w:proofErr w:type="spellStart"/>
      <w:r w:rsidRPr="00F76C3F">
        <w:rPr>
          <w:rStyle w:val="elementor-heading-title"/>
          <w:rFonts w:asciiTheme="minorHAnsi" w:hAnsiTheme="minorHAnsi" w:cstheme="minorHAnsi"/>
          <w:sz w:val="16"/>
          <w:szCs w:val="16"/>
        </w:rPr>
        <w:t>Exorcist</w:t>
      </w:r>
      <w:proofErr w:type="spellEnd"/>
      <w:r w:rsidRPr="00F76C3F">
        <w:rPr>
          <w:rStyle w:val="elementor-heading-title"/>
          <w:rFonts w:asciiTheme="minorHAnsi" w:hAnsiTheme="minorHAnsi" w:cstheme="minorHAnsi"/>
          <w:sz w:val="16"/>
          <w:szCs w:val="16"/>
        </w:rPr>
        <w:t xml:space="preserve">. Scopriamo insieme il volto più segreto e imbarazzante di Yukio </w:t>
      </w:r>
      <w:proofErr w:type="spellStart"/>
      <w:r w:rsidRPr="00F76C3F">
        <w:rPr>
          <w:rStyle w:val="elementor-heading-title"/>
          <w:rFonts w:asciiTheme="minorHAnsi" w:hAnsiTheme="minorHAnsi" w:cstheme="minorHAnsi"/>
          <w:sz w:val="16"/>
          <w:szCs w:val="16"/>
        </w:rPr>
        <w:t>Okumura</w:t>
      </w:r>
      <w:proofErr w:type="spellEnd"/>
      <w:r w:rsidRPr="00F76C3F">
        <w:rPr>
          <w:rStyle w:val="elementor-heading-title"/>
          <w:rFonts w:asciiTheme="minorHAnsi" w:hAnsiTheme="minorHAnsi" w:cstheme="minorHAnsi"/>
          <w:sz w:val="16"/>
          <w:szCs w:val="16"/>
        </w:rPr>
        <w:t>!</w:t>
      </w:r>
      <w:r w:rsidRPr="00F76C3F">
        <w:rPr>
          <w:rFonts w:asciiTheme="minorHAnsi" w:hAnsiTheme="minorHAnsi" w:cstheme="minorHAnsi"/>
          <w:sz w:val="16"/>
          <w:szCs w:val="16"/>
        </w:rPr>
        <w:t xml:space="preserve"> </w:t>
      </w:r>
      <w:hyperlink r:id="rId96" w:history="1">
        <w:r w:rsidRPr="00F76C3F">
          <w:rPr>
            <w:rStyle w:val="Collegamentoipertestuale"/>
            <w:rFonts w:asciiTheme="minorHAnsi" w:hAnsiTheme="minorHAnsi" w:cstheme="minorHAnsi"/>
            <w:sz w:val="16"/>
            <w:szCs w:val="16"/>
          </w:rPr>
          <w:t>https://comicscorner.it/collane/salary-man-exorcist-la-malinconia-di-yukio-okumura/</w:t>
        </w:r>
      </w:hyperlink>
    </w:p>
    <w:sectPr w:rsidR="00D86807" w:rsidRPr="00F76C3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C39D4"/>
    <w:rsid w:val="002E52E7"/>
    <w:rsid w:val="007C39D4"/>
    <w:rsid w:val="00A0251B"/>
    <w:rsid w:val="00A504FF"/>
    <w:rsid w:val="00B36458"/>
    <w:rsid w:val="00BC341B"/>
    <w:rsid w:val="00D86807"/>
    <w:rsid w:val="00E26F9A"/>
    <w:rsid w:val="00F76C3F"/>
    <w:rsid w:val="00FE5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C96D7"/>
  <w15:chartTrackingRefBased/>
  <w15:docId w15:val="{C18019EE-9E99-4915-A8D1-726AECE40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504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A0251B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unhideWhenUsed/>
    <w:rsid w:val="00A0251B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0251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A0251B"/>
    <w:rPr>
      <w:b/>
      <w:bCs/>
    </w:rPr>
  </w:style>
  <w:style w:type="character" w:customStyle="1" w:styleId="elementor-heading-title">
    <w:name w:val="elementor-heading-title"/>
    <w:basedOn w:val="Carpredefinitoparagrafo"/>
    <w:rsid w:val="00B364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1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87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18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49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02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6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18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2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099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1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7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95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02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t.wikipedia.org/wiki/1997" TargetMode="External"/><Relationship Id="rId21" Type="http://schemas.openxmlformats.org/officeDocument/2006/relationships/hyperlink" Target="https://it.wikipedia.org/wiki/Manga" TargetMode="External"/><Relationship Id="rId42" Type="http://schemas.openxmlformats.org/officeDocument/2006/relationships/hyperlink" Target="https://it.wikipedia.org/wiki/Tsutomu_Takahashi" TargetMode="External"/><Relationship Id="rId47" Type="http://schemas.openxmlformats.org/officeDocument/2006/relationships/hyperlink" Target="https://it.wikipedia.org/wiki/Sidooh" TargetMode="External"/><Relationship Id="rId63" Type="http://schemas.openxmlformats.org/officeDocument/2006/relationships/hyperlink" Target="https://it.wikipedia.org/wiki/Mizuki_Kawashita" TargetMode="External"/><Relationship Id="rId68" Type="http://schemas.openxmlformats.org/officeDocument/2006/relationships/hyperlink" Target="https://it.wikipedia.org/wiki/Mizuki_Kawashita" TargetMode="External"/><Relationship Id="rId84" Type="http://schemas.openxmlformats.org/officeDocument/2006/relationships/hyperlink" Target="https://it.wikipedia.org/wiki/Blue_Exorcist" TargetMode="External"/><Relationship Id="rId89" Type="http://schemas.openxmlformats.org/officeDocument/2006/relationships/hyperlink" Target="https://it.wikipedia.org/wiki/Blue_Exorcist" TargetMode="External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hyperlink" Target="https://it.wikipedia.org/wiki/Basket_in_carrozzina" TargetMode="External"/><Relationship Id="rId37" Type="http://schemas.openxmlformats.org/officeDocument/2006/relationships/hyperlink" Target="https://it.wikipedia.org/wiki/Real_(manga)" TargetMode="External"/><Relationship Id="rId53" Type="http://schemas.openxmlformats.org/officeDocument/2006/relationships/hyperlink" Target="https://it.wikipedia.org/w/index.php?title=Hajime_Segawa&amp;action=edit&amp;redlink=1" TargetMode="External"/><Relationship Id="rId58" Type="http://schemas.openxmlformats.org/officeDocument/2006/relationships/hyperlink" Target="https://it.wikipedia.org/wiki/Ga-Rei_-_Il_divoratore_di_spiriti" TargetMode="External"/><Relationship Id="rId74" Type="http://schemas.openxmlformats.org/officeDocument/2006/relationships/hyperlink" Target="https://it.wikipedia.org/wiki/Panini_Comics" TargetMode="External"/><Relationship Id="rId79" Type="http://schemas.openxmlformats.org/officeDocument/2006/relationships/hyperlink" Target="https://it.wikipedia.org/wiki/Kazue_Kato" TargetMode="External"/><Relationship Id="rId5" Type="http://schemas.openxmlformats.org/officeDocument/2006/relationships/image" Target="media/image2.png"/><Relationship Id="rId90" Type="http://schemas.openxmlformats.org/officeDocument/2006/relationships/hyperlink" Target="https://it.wikipedia.org/wiki/Manga" TargetMode="External"/><Relationship Id="rId95" Type="http://schemas.openxmlformats.org/officeDocument/2006/relationships/hyperlink" Target="https://it.wikipedia.org/wiki/G-Maru_Edition" TargetMode="External"/><Relationship Id="rId22" Type="http://schemas.openxmlformats.org/officeDocument/2006/relationships/hyperlink" Target="https://it.wikipedia.org/wiki/Sh%C5%8Djo" TargetMode="External"/><Relationship Id="rId27" Type="http://schemas.openxmlformats.org/officeDocument/2006/relationships/hyperlink" Target="https://it.wikipedia.org/wiki/2004" TargetMode="External"/><Relationship Id="rId43" Type="http://schemas.openxmlformats.org/officeDocument/2006/relationships/hyperlink" Target="https://it.wikipedia.org/wiki/Giappone" TargetMode="External"/><Relationship Id="rId48" Type="http://schemas.openxmlformats.org/officeDocument/2006/relationships/hyperlink" Target="http://www.paninicomics.it" TargetMode="External"/><Relationship Id="rId64" Type="http://schemas.openxmlformats.org/officeDocument/2006/relationships/hyperlink" Target="https://it.wikipedia.org/wiki/Weekly_Sh%C5%8Dnen_Jump" TargetMode="External"/><Relationship Id="rId69" Type="http://schemas.openxmlformats.org/officeDocument/2006/relationships/hyperlink" Target="https://it.wikipedia.org/wiki/First_Love_Limited." TargetMode="External"/><Relationship Id="rId80" Type="http://schemas.openxmlformats.org/officeDocument/2006/relationships/hyperlink" Target="https://it.wikipedia.org/wiki/Anime" TargetMode="External"/><Relationship Id="rId85" Type="http://schemas.openxmlformats.org/officeDocument/2006/relationships/hyperlink" Target="https://it.wikipedia.org/wiki/Blue_Exorcist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hyperlink" Target="https://it.wikipedia.org/wiki/Sh%C5%8Djo_Comic" TargetMode="External"/><Relationship Id="rId33" Type="http://schemas.openxmlformats.org/officeDocument/2006/relationships/hyperlink" Target="https://it.wikipedia.org/wiki/Weekly_Young_Jump" TargetMode="External"/><Relationship Id="rId38" Type="http://schemas.openxmlformats.org/officeDocument/2006/relationships/hyperlink" Target="https://www.unilibro.it/libro/yamamoto-hideo/homunculus-l-occhio-dell-anima-vol-1/9788891297273" TargetMode="External"/><Relationship Id="rId46" Type="http://schemas.openxmlformats.org/officeDocument/2006/relationships/hyperlink" Target="https://it.wikipedia.org/wiki/Giappone" TargetMode="External"/><Relationship Id="rId59" Type="http://schemas.openxmlformats.org/officeDocument/2006/relationships/hyperlink" Target="https://it.wikipedia.org/wiki/Aiuto:Giapponese" TargetMode="External"/><Relationship Id="rId67" Type="http://schemas.openxmlformats.org/officeDocument/2006/relationships/hyperlink" Target="https://it.wikipedia.org/wiki/First_Love_Limited" TargetMode="External"/><Relationship Id="rId20" Type="http://schemas.openxmlformats.org/officeDocument/2006/relationships/hyperlink" Target="https://it.wikipedia.org/wiki/Aiuto:Giapponese" TargetMode="External"/><Relationship Id="rId41" Type="http://schemas.openxmlformats.org/officeDocument/2006/relationships/hyperlink" Target="https://it.wikipedia.org/wiki/Seinen" TargetMode="External"/><Relationship Id="rId54" Type="http://schemas.openxmlformats.org/officeDocument/2006/relationships/hyperlink" Target="https://it.wikipedia.org/wiki/Kadokawa_Shoten" TargetMode="External"/><Relationship Id="rId62" Type="http://schemas.openxmlformats.org/officeDocument/2006/relationships/hyperlink" Target="https://it.wikipedia.org/wiki/Giappone" TargetMode="External"/><Relationship Id="rId70" Type="http://schemas.openxmlformats.org/officeDocument/2006/relationships/hyperlink" Target="https://it.wikipedia.org/wiki/100%25_Fragola" TargetMode="External"/><Relationship Id="rId75" Type="http://schemas.openxmlformats.org/officeDocument/2006/relationships/hyperlink" Target="https://it.wikipedia.org/wiki/Anedoki" TargetMode="External"/><Relationship Id="rId83" Type="http://schemas.openxmlformats.org/officeDocument/2006/relationships/hyperlink" Target="https://it.wikipedia.org/wiki/Blue_Exorcist" TargetMode="External"/><Relationship Id="rId88" Type="http://schemas.openxmlformats.org/officeDocument/2006/relationships/hyperlink" Target="https://it.wikipedia.org/wiki/Netflix" TargetMode="External"/><Relationship Id="rId91" Type="http://schemas.openxmlformats.org/officeDocument/2006/relationships/hyperlink" Target="https://it.wikipedia.org/wiki/Mizuki_Kawashita" TargetMode="External"/><Relationship Id="rId96" Type="http://schemas.openxmlformats.org/officeDocument/2006/relationships/hyperlink" Target="https://comicscorner.it/collane/salary-man-exorcist-la-malinconia-di-yukio-okumura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hyperlink" Target="https://it.wikipedia.org/wiki/Mangaka" TargetMode="External"/><Relationship Id="rId28" Type="http://schemas.openxmlformats.org/officeDocument/2006/relationships/hyperlink" Target="https://it.wikipedia.org/wiki/Planet_Manga" TargetMode="External"/><Relationship Id="rId36" Type="http://schemas.openxmlformats.org/officeDocument/2006/relationships/hyperlink" Target="https://it.wikipedia.org/wiki/Real_(manga)" TargetMode="External"/><Relationship Id="rId49" Type="http://schemas.openxmlformats.org/officeDocument/2006/relationships/hyperlink" Target="https://www.animeclick.it/manga/9799/glaucos" TargetMode="External"/><Relationship Id="rId57" Type="http://schemas.openxmlformats.org/officeDocument/2006/relationships/hyperlink" Target="https://it.wikipedia.org/wiki/Panini_Comics" TargetMode="External"/><Relationship Id="rId10" Type="http://schemas.openxmlformats.org/officeDocument/2006/relationships/image" Target="media/image7.png"/><Relationship Id="rId31" Type="http://schemas.openxmlformats.org/officeDocument/2006/relationships/hyperlink" Target="https://it.wikipedia.org/wiki/Takehiko_Inoue" TargetMode="External"/><Relationship Id="rId44" Type="http://schemas.openxmlformats.org/officeDocument/2006/relationships/hyperlink" Target="https://it.wikipedia.org/wiki/Sh%C5%ABeisha" TargetMode="External"/><Relationship Id="rId52" Type="http://schemas.openxmlformats.org/officeDocument/2006/relationships/hyperlink" Target="https://it.wikipedia.org/wiki/Manga" TargetMode="External"/><Relationship Id="rId60" Type="http://schemas.openxmlformats.org/officeDocument/2006/relationships/hyperlink" Target="https://it.wikipedia.org/wiki/Manga" TargetMode="External"/><Relationship Id="rId65" Type="http://schemas.openxmlformats.org/officeDocument/2006/relationships/hyperlink" Target="https://it.wikipedia.org/wiki/Tank%C5%8Dbon" TargetMode="External"/><Relationship Id="rId73" Type="http://schemas.openxmlformats.org/officeDocument/2006/relationships/hyperlink" Target="https://it.wikipedia.org/wiki/2010" TargetMode="External"/><Relationship Id="rId78" Type="http://schemas.openxmlformats.org/officeDocument/2006/relationships/hyperlink" Target="https://it.wikipedia.org/wiki/Sh%C5%8Dnen" TargetMode="External"/><Relationship Id="rId81" Type="http://schemas.openxmlformats.org/officeDocument/2006/relationships/hyperlink" Target="https://it.wikipedia.org/wiki/OAV" TargetMode="External"/><Relationship Id="rId86" Type="http://schemas.openxmlformats.org/officeDocument/2006/relationships/hyperlink" Target="https://it.wikipedia.org/wiki/Fratelli_Grimm" TargetMode="External"/><Relationship Id="rId94" Type="http://schemas.openxmlformats.org/officeDocument/2006/relationships/hyperlink" Target="https://it.wikipedia.org/wiki/Panini_Comics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hyperlink" Target="https://www.animeclick.it/manga/10459/aquarion-mirai-shinwa" TargetMode="External"/><Relationship Id="rId34" Type="http://schemas.openxmlformats.org/officeDocument/2006/relationships/hyperlink" Target="https://it.wikipedia.org/wiki/Tank%C5%8Dbon" TargetMode="External"/><Relationship Id="rId50" Type="http://schemas.openxmlformats.org/officeDocument/2006/relationships/hyperlink" Target="https://mycomics.it/shop/dogs-cani-randagi-ululano-nella-notte-volume-unico-manga-graphic-novel-46-panini-comics-italiano/" TargetMode="External"/><Relationship Id="rId55" Type="http://schemas.openxmlformats.org/officeDocument/2006/relationships/hyperlink" Target="https://it.wikipedia.org/wiki/Shonen_Ace" TargetMode="External"/><Relationship Id="rId76" Type="http://schemas.openxmlformats.org/officeDocument/2006/relationships/hyperlink" Target="https://mangamaniafirenze.it/prodotto/anedoki-la-tata-dei-tuoi-sogni-n-1-di-3/" TargetMode="External"/><Relationship Id="rId97" Type="http://schemas.openxmlformats.org/officeDocument/2006/relationships/fontTable" Target="fontTable.xml"/><Relationship Id="rId7" Type="http://schemas.openxmlformats.org/officeDocument/2006/relationships/image" Target="media/image4.png"/><Relationship Id="rId71" Type="http://schemas.openxmlformats.org/officeDocument/2006/relationships/hyperlink" Target="https://it.wikipedia.org/wiki/Weekly_Sh%C5%8Dnen_Jump" TargetMode="External"/><Relationship Id="rId92" Type="http://schemas.openxmlformats.org/officeDocument/2006/relationships/hyperlink" Target="https://it.wikipedia.org/wiki/Jump_Square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it.wikipedia.org/wiki/C%27era_una_volta_in_Giappone" TargetMode="External"/><Relationship Id="rId24" Type="http://schemas.openxmlformats.org/officeDocument/2006/relationships/hyperlink" Target="https://it.wikipedia.org/wiki/Y%C5%AB_Watase" TargetMode="External"/><Relationship Id="rId40" Type="http://schemas.openxmlformats.org/officeDocument/2006/relationships/hyperlink" Target="https://it.wikipedia.org/wiki/Manga" TargetMode="External"/><Relationship Id="rId45" Type="http://schemas.openxmlformats.org/officeDocument/2006/relationships/hyperlink" Target="https://it.wikipedia.org/wiki/Panini_Comics" TargetMode="External"/><Relationship Id="rId66" Type="http://schemas.openxmlformats.org/officeDocument/2006/relationships/hyperlink" Target="https://it.wikipedia.org/wiki/Panini_Comics" TargetMode="External"/><Relationship Id="rId87" Type="http://schemas.openxmlformats.org/officeDocument/2006/relationships/hyperlink" Target="https://it.wikipedia.org/wiki/Blue_Exorcist" TargetMode="External"/><Relationship Id="rId61" Type="http://schemas.openxmlformats.org/officeDocument/2006/relationships/hyperlink" Target="https://it.wikipedia.org/wiki/Sh%C5%8Dnen" TargetMode="External"/><Relationship Id="rId82" Type="http://schemas.openxmlformats.org/officeDocument/2006/relationships/hyperlink" Target="https://it.wikipedia.org/wiki/Mainichi_Broadcasting_System" TargetMode="Externa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hyperlink" Target="https://it.wikipedia.org/wiki/Manga" TargetMode="External"/><Relationship Id="rId35" Type="http://schemas.openxmlformats.org/officeDocument/2006/relationships/hyperlink" Target="https://it.wikipedia.org/wiki/Sh%C5%ABeisha" TargetMode="External"/><Relationship Id="rId56" Type="http://schemas.openxmlformats.org/officeDocument/2006/relationships/hyperlink" Target="https://it.wikipedia.org/wiki/Planet_Manga" TargetMode="External"/><Relationship Id="rId77" Type="http://schemas.openxmlformats.org/officeDocument/2006/relationships/hyperlink" Target="https://it.wikipedia.org/wiki/Manga" TargetMode="External"/><Relationship Id="rId8" Type="http://schemas.openxmlformats.org/officeDocument/2006/relationships/image" Target="media/image5.png"/><Relationship Id="rId51" Type="http://schemas.openxmlformats.org/officeDocument/2006/relationships/hyperlink" Target="https://it.wikipedia.org/wiki/Aiuto:Giapponese" TargetMode="External"/><Relationship Id="rId72" Type="http://schemas.openxmlformats.org/officeDocument/2006/relationships/hyperlink" Target="https://it.wikipedia.org/wiki/2009" TargetMode="External"/><Relationship Id="rId93" Type="http://schemas.openxmlformats.org/officeDocument/2006/relationships/hyperlink" Target="https://it.wikipedia.org/wiki/Sh%C5%ABeisha" TargetMode="External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2224</Words>
  <Characters>12679</Characters>
  <Application>Microsoft Office Word</Application>
  <DocSecurity>0</DocSecurity>
  <Lines>105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4</cp:revision>
  <dcterms:created xsi:type="dcterms:W3CDTF">2023-03-25T09:13:00Z</dcterms:created>
  <dcterms:modified xsi:type="dcterms:W3CDTF">2023-03-25T10:28:00Z</dcterms:modified>
</cp:coreProperties>
</file>