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72E3" w14:textId="35C06E44" w:rsidR="00C8264D" w:rsidRPr="00052F78" w:rsidRDefault="00C8264D" w:rsidP="00C8264D">
      <w:pPr>
        <w:jc w:val="both"/>
        <w:rPr>
          <w:rFonts w:asciiTheme="minorHAnsi" w:hAnsiTheme="minorHAnsi" w:cstheme="minorHAnsi"/>
          <w:bCs/>
          <w:i/>
          <w:iCs/>
          <w:sz w:val="16"/>
          <w:szCs w:val="16"/>
        </w:rPr>
      </w:pPr>
      <w:bookmarkStart w:id="0" w:name="_Hlk135064012"/>
      <w:r>
        <w:rPr>
          <w:rFonts w:asciiTheme="minorHAnsi" w:hAnsiTheme="minorHAnsi" w:cstheme="minorHAnsi"/>
          <w:b/>
          <w:color w:val="C00000"/>
          <w:sz w:val="44"/>
          <w:szCs w:val="44"/>
        </w:rPr>
        <w:t>XX14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5</w:t>
      </w:r>
      <w:r w:rsidRPr="00052F78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ab/>
        <w:t xml:space="preserve">Scheda creata il </w:t>
      </w:r>
      <w:r>
        <w:rPr>
          <w:rFonts w:asciiTheme="minorHAnsi" w:hAnsiTheme="minorHAnsi" w:cstheme="minorHAnsi"/>
          <w:bCs/>
          <w:i/>
          <w:iCs/>
          <w:sz w:val="16"/>
          <w:szCs w:val="16"/>
        </w:rPr>
        <w:t>15</w:t>
      </w:r>
      <w:r w:rsidRPr="00052F78">
        <w:rPr>
          <w:rFonts w:asciiTheme="minorHAnsi" w:hAnsiTheme="minorHAnsi" w:cstheme="minorHAnsi"/>
          <w:bCs/>
          <w:i/>
          <w:iCs/>
          <w:sz w:val="16"/>
          <w:szCs w:val="16"/>
        </w:rPr>
        <w:t xml:space="preserve"> maggio 2023</w:t>
      </w:r>
    </w:p>
    <w:p w14:paraId="22C45199" w14:textId="77777777" w:rsidR="00C8264D" w:rsidRDefault="00C8264D" w:rsidP="00C8264D">
      <w:pPr>
        <w:jc w:val="both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052F78">
        <w:rPr>
          <w:rFonts w:asciiTheme="minorHAnsi" w:hAnsiTheme="minorHAnsi" w:cstheme="minorHAnsi"/>
          <w:b/>
          <w:color w:val="C00000"/>
          <w:sz w:val="44"/>
          <w:szCs w:val="44"/>
        </w:rPr>
        <w:t xml:space="preserve">Descrizione </w:t>
      </w:r>
      <w:r>
        <w:rPr>
          <w:rFonts w:asciiTheme="minorHAnsi" w:hAnsiTheme="minorHAnsi" w:cstheme="minorHAnsi"/>
          <w:b/>
          <w:color w:val="C00000"/>
          <w:sz w:val="44"/>
          <w:szCs w:val="44"/>
        </w:rPr>
        <w:t>storico-</w:t>
      </w:r>
      <w:r w:rsidRPr="00052F78">
        <w:rPr>
          <w:rFonts w:asciiTheme="minorHAnsi" w:hAnsiTheme="minorHAnsi" w:cstheme="minorHAnsi"/>
          <w:b/>
          <w:color w:val="C00000"/>
          <w:sz w:val="44"/>
          <w:szCs w:val="44"/>
        </w:rPr>
        <w:t>bibliografica</w:t>
      </w:r>
    </w:p>
    <w:bookmarkEnd w:id="0"/>
    <w:p w14:paraId="3CC17A2D" w14:textId="77777777" w:rsidR="00C8264D" w:rsidRPr="00EB4301" w:rsidRDefault="00C8264D" w:rsidP="00C8264D">
      <w:pPr>
        <w:jc w:val="both"/>
        <w:rPr>
          <w:rFonts w:asciiTheme="minorHAnsi" w:hAnsiTheme="minorHAnsi" w:cstheme="minorHAnsi"/>
          <w:sz w:val="22"/>
          <w:szCs w:val="22"/>
        </w:rPr>
      </w:pPr>
      <w:r w:rsidRPr="00EB4301">
        <w:rPr>
          <w:rFonts w:asciiTheme="minorHAnsi" w:hAnsiTheme="minorHAnsi" w:cstheme="minorHAnsi"/>
          <w:sz w:val="22"/>
          <w:szCs w:val="22"/>
        </w:rPr>
        <w:t>La *</w:t>
      </w:r>
      <w:proofErr w:type="gramStart"/>
      <w:r w:rsidRPr="00EB4301">
        <w:rPr>
          <w:rFonts w:asciiTheme="minorHAnsi" w:hAnsiTheme="minorHAnsi" w:cstheme="minorHAnsi"/>
          <w:b/>
          <w:bCs/>
          <w:sz w:val="22"/>
          <w:szCs w:val="22"/>
        </w:rPr>
        <w:t>lanterna</w:t>
      </w:r>
      <w:r w:rsidRPr="00EB4301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EB4301">
        <w:rPr>
          <w:rFonts w:asciiTheme="minorHAnsi" w:hAnsiTheme="minorHAnsi" w:cstheme="minorHAnsi"/>
          <w:sz w:val="22"/>
          <w:szCs w:val="22"/>
        </w:rPr>
        <w:t xml:space="preserve"> periodico quindicinale. - Anno 1, n. 1 (27 luglio </w:t>
      </w:r>
      <w:proofErr w:type="gramStart"/>
      <w:r w:rsidRPr="00EB4301">
        <w:rPr>
          <w:rFonts w:asciiTheme="minorHAnsi" w:hAnsiTheme="minorHAnsi" w:cstheme="minorHAnsi"/>
          <w:sz w:val="22"/>
          <w:szCs w:val="22"/>
        </w:rPr>
        <w:t>1902)-</w:t>
      </w:r>
      <w:proofErr w:type="gramEnd"/>
      <w:r w:rsidRPr="00EB4301">
        <w:rPr>
          <w:rFonts w:asciiTheme="minorHAnsi" w:hAnsiTheme="minorHAnsi" w:cstheme="minorHAnsi"/>
          <w:sz w:val="22"/>
          <w:szCs w:val="22"/>
        </w:rPr>
        <w:t xml:space="preserve">    . - </w:t>
      </w:r>
      <w:proofErr w:type="gramStart"/>
      <w:r w:rsidRPr="00EB4301">
        <w:rPr>
          <w:rFonts w:asciiTheme="minorHAnsi" w:hAnsiTheme="minorHAnsi" w:cstheme="minorHAnsi"/>
          <w:sz w:val="22"/>
          <w:szCs w:val="22"/>
        </w:rPr>
        <w:t>Barcellona :</w:t>
      </w:r>
      <w:proofErr w:type="gramEnd"/>
      <w:r w:rsidRPr="00EB430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B4301">
        <w:rPr>
          <w:rFonts w:asciiTheme="minorHAnsi" w:hAnsiTheme="minorHAnsi" w:cstheme="minorHAnsi"/>
          <w:sz w:val="22"/>
          <w:szCs w:val="22"/>
        </w:rPr>
        <w:t>Tip</w:t>
      </w:r>
      <w:proofErr w:type="spellEnd"/>
      <w:r w:rsidRPr="00EB4301">
        <w:rPr>
          <w:rFonts w:asciiTheme="minorHAnsi" w:hAnsiTheme="minorHAnsi" w:cstheme="minorHAnsi"/>
          <w:sz w:val="22"/>
          <w:szCs w:val="22"/>
        </w:rPr>
        <w:t xml:space="preserve">. Greco, 1902-1907. – 6 </w:t>
      </w:r>
      <w:proofErr w:type="gramStart"/>
      <w:r w:rsidRPr="00EB4301">
        <w:rPr>
          <w:rFonts w:asciiTheme="minorHAnsi" w:hAnsiTheme="minorHAnsi" w:cstheme="minorHAnsi"/>
          <w:sz w:val="22"/>
          <w:szCs w:val="22"/>
        </w:rPr>
        <w:t>volumi ;</w:t>
      </w:r>
      <w:proofErr w:type="gramEnd"/>
      <w:r w:rsidRPr="00EB4301">
        <w:rPr>
          <w:rFonts w:asciiTheme="minorHAnsi" w:hAnsiTheme="minorHAnsi" w:cstheme="minorHAnsi"/>
          <w:sz w:val="22"/>
          <w:szCs w:val="22"/>
        </w:rPr>
        <w:t xml:space="preserve"> 34 cm. - CUBI 319850. - BNI 1902-5486. - CFI0357208</w:t>
      </w:r>
    </w:p>
    <w:p w14:paraId="6578DC40" w14:textId="77777777" w:rsidR="00C8264D" w:rsidRPr="00263D0B" w:rsidRDefault="00C8264D" w:rsidP="00C826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A65D29" w14:textId="77777777" w:rsidR="00C8264D" w:rsidRDefault="00C8264D" w:rsidP="00C8264D">
      <w:pPr>
        <w:jc w:val="both"/>
        <w:rPr>
          <w:rFonts w:asciiTheme="minorHAnsi" w:hAnsiTheme="minorHAnsi" w:cstheme="minorHAnsi"/>
          <w:sz w:val="22"/>
          <w:szCs w:val="22"/>
        </w:rPr>
      </w:pPr>
      <w:r w:rsidRPr="0014098B">
        <w:rPr>
          <w:rFonts w:asciiTheme="minorHAnsi" w:hAnsiTheme="minorHAnsi" w:cstheme="minorHAnsi"/>
          <w:sz w:val="22"/>
          <w:szCs w:val="22"/>
        </w:rPr>
        <w:t xml:space="preserve">La </w:t>
      </w:r>
      <w:r>
        <w:rPr>
          <w:rFonts w:asciiTheme="minorHAnsi" w:hAnsiTheme="minorHAnsi" w:cstheme="minorHAnsi"/>
          <w:sz w:val="22"/>
          <w:szCs w:val="22"/>
        </w:rPr>
        <w:t>*</w:t>
      </w:r>
      <w:proofErr w:type="gramStart"/>
      <w:r w:rsidRPr="0014098B">
        <w:rPr>
          <w:rFonts w:asciiTheme="minorHAnsi" w:hAnsiTheme="minorHAnsi" w:cstheme="minorHAnsi"/>
          <w:b/>
          <w:bCs/>
          <w:sz w:val="22"/>
          <w:szCs w:val="22"/>
        </w:rPr>
        <w:t>lanterna</w:t>
      </w:r>
      <w:r w:rsidRPr="0014098B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14098B">
        <w:rPr>
          <w:rFonts w:asciiTheme="minorHAnsi" w:hAnsiTheme="minorHAnsi" w:cstheme="minorHAnsi"/>
          <w:sz w:val="22"/>
          <w:szCs w:val="22"/>
        </w:rPr>
        <w:t xml:space="preserve"> politico, amministrativo, letterario. - A</w:t>
      </w:r>
      <w:r>
        <w:rPr>
          <w:rFonts w:asciiTheme="minorHAnsi" w:hAnsiTheme="minorHAnsi" w:cstheme="minorHAnsi"/>
          <w:sz w:val="22"/>
          <w:szCs w:val="22"/>
        </w:rPr>
        <w:t>nno</w:t>
      </w:r>
      <w:r w:rsidRPr="0014098B">
        <w:rPr>
          <w:rFonts w:asciiTheme="minorHAnsi" w:hAnsiTheme="minorHAnsi" w:cstheme="minorHAnsi"/>
          <w:sz w:val="22"/>
          <w:szCs w:val="22"/>
        </w:rPr>
        <w:t xml:space="preserve"> 1, n. 1 (14/15 ago</w:t>
      </w:r>
      <w:r>
        <w:rPr>
          <w:rFonts w:asciiTheme="minorHAnsi" w:hAnsiTheme="minorHAnsi" w:cstheme="minorHAnsi"/>
          <w:sz w:val="22"/>
          <w:szCs w:val="22"/>
        </w:rPr>
        <w:t>sto</w:t>
      </w:r>
      <w:r w:rsidRPr="0014098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14098B">
        <w:rPr>
          <w:rFonts w:asciiTheme="minorHAnsi" w:hAnsiTheme="minorHAnsi" w:cstheme="minorHAnsi"/>
          <w:sz w:val="22"/>
          <w:szCs w:val="22"/>
        </w:rPr>
        <w:t>1910)-</w:t>
      </w:r>
      <w:proofErr w:type="gramEnd"/>
      <w:r w:rsidRPr="0014098B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nno</w:t>
      </w:r>
      <w:r w:rsidRPr="0014098B">
        <w:rPr>
          <w:rFonts w:asciiTheme="minorHAnsi" w:hAnsiTheme="minorHAnsi" w:cstheme="minorHAnsi"/>
          <w:sz w:val="22"/>
          <w:szCs w:val="22"/>
        </w:rPr>
        <w:t xml:space="preserve"> 2, n. 11 (1911). - Piazza </w:t>
      </w:r>
      <w:proofErr w:type="gramStart"/>
      <w:r w:rsidRPr="0014098B">
        <w:rPr>
          <w:rFonts w:asciiTheme="minorHAnsi" w:hAnsiTheme="minorHAnsi" w:cstheme="minorHAnsi"/>
          <w:sz w:val="22"/>
          <w:szCs w:val="22"/>
        </w:rPr>
        <w:t>Armerina :</w:t>
      </w:r>
      <w:proofErr w:type="gramEnd"/>
      <w:r w:rsidRPr="0014098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4098B">
        <w:rPr>
          <w:rFonts w:asciiTheme="minorHAnsi" w:hAnsiTheme="minorHAnsi" w:cstheme="minorHAnsi"/>
          <w:sz w:val="22"/>
          <w:szCs w:val="22"/>
        </w:rPr>
        <w:t>Tip</w:t>
      </w:r>
      <w:proofErr w:type="spellEnd"/>
      <w:r w:rsidRPr="0014098B">
        <w:rPr>
          <w:rFonts w:asciiTheme="minorHAnsi" w:hAnsiTheme="minorHAnsi" w:cstheme="minorHAnsi"/>
          <w:sz w:val="22"/>
          <w:szCs w:val="22"/>
        </w:rPr>
        <w:t xml:space="preserve">. S. Bologna, 1910-1911.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14098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2 </w:t>
      </w:r>
      <w:proofErr w:type="gramStart"/>
      <w:r w:rsidRPr="0014098B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olumi</w:t>
      </w:r>
      <w:r w:rsidRPr="0014098B">
        <w:rPr>
          <w:rFonts w:asciiTheme="minorHAnsi" w:hAnsiTheme="minorHAnsi" w:cstheme="minorHAnsi"/>
          <w:sz w:val="22"/>
          <w:szCs w:val="22"/>
        </w:rPr>
        <w:t xml:space="preserve"> ;</w:t>
      </w:r>
      <w:proofErr w:type="gramEnd"/>
      <w:r w:rsidRPr="0014098B">
        <w:rPr>
          <w:rFonts w:asciiTheme="minorHAnsi" w:hAnsiTheme="minorHAnsi" w:cstheme="minorHAnsi"/>
          <w:sz w:val="22"/>
          <w:szCs w:val="22"/>
        </w:rPr>
        <w:t xml:space="preserve"> 41 cm. </w:t>
      </w:r>
      <w:r>
        <w:rPr>
          <w:rFonts w:asciiTheme="minorHAnsi" w:hAnsiTheme="minorHAnsi" w:cstheme="minorHAnsi"/>
          <w:sz w:val="22"/>
          <w:szCs w:val="22"/>
        </w:rPr>
        <w:t>((</w:t>
      </w:r>
      <w:r w:rsidRPr="0014098B">
        <w:rPr>
          <w:rFonts w:asciiTheme="minorHAnsi" w:hAnsiTheme="minorHAnsi" w:cstheme="minorHAnsi"/>
          <w:sz w:val="22"/>
          <w:szCs w:val="22"/>
        </w:rPr>
        <w:t>Quindicinale. - CUBI 319851. - BNI 1911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14098B">
        <w:rPr>
          <w:rFonts w:asciiTheme="minorHAnsi" w:hAnsiTheme="minorHAnsi" w:cstheme="minorHAnsi"/>
          <w:sz w:val="22"/>
          <w:szCs w:val="22"/>
        </w:rPr>
        <w:t>2728. - CFI0357209</w:t>
      </w:r>
    </w:p>
    <w:p w14:paraId="5150ECE6" w14:textId="77777777" w:rsidR="00C8264D" w:rsidRPr="00F25D38" w:rsidRDefault="00C8264D" w:rsidP="00C826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89D08D3" w14:textId="77777777" w:rsidR="00C8264D" w:rsidRPr="00F25D38" w:rsidRDefault="00C8264D" w:rsidP="00C8264D">
      <w:pPr>
        <w:jc w:val="both"/>
        <w:rPr>
          <w:rFonts w:asciiTheme="minorHAnsi" w:hAnsiTheme="minorHAnsi" w:cstheme="minorHAnsi"/>
          <w:sz w:val="22"/>
          <w:szCs w:val="22"/>
        </w:rPr>
      </w:pPr>
      <w:r w:rsidRPr="00F25D38">
        <w:rPr>
          <w:rFonts w:asciiTheme="minorHAnsi" w:hAnsiTheme="minorHAnsi" w:cstheme="minorHAnsi"/>
          <w:sz w:val="22"/>
          <w:szCs w:val="22"/>
        </w:rPr>
        <w:t>La *</w:t>
      </w:r>
      <w:proofErr w:type="gramStart"/>
      <w:r w:rsidRPr="00F25D38">
        <w:rPr>
          <w:rFonts w:asciiTheme="minorHAnsi" w:hAnsiTheme="minorHAnsi" w:cstheme="minorHAnsi"/>
          <w:b/>
          <w:bCs/>
          <w:sz w:val="22"/>
          <w:szCs w:val="22"/>
        </w:rPr>
        <w:t>lanterna</w:t>
      </w:r>
      <w:r w:rsidRPr="00F25D38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F25D38">
        <w:rPr>
          <w:rFonts w:asciiTheme="minorHAnsi" w:hAnsiTheme="minorHAnsi" w:cstheme="minorHAnsi"/>
          <w:sz w:val="22"/>
          <w:szCs w:val="22"/>
        </w:rPr>
        <w:t xml:space="preserve"> politico, amministrativo, letterario. - Anno 1, n. 1 (agosto </w:t>
      </w:r>
      <w:proofErr w:type="gramStart"/>
      <w:r w:rsidRPr="00F25D38">
        <w:rPr>
          <w:rFonts w:asciiTheme="minorHAnsi" w:hAnsiTheme="minorHAnsi" w:cstheme="minorHAnsi"/>
          <w:sz w:val="22"/>
          <w:szCs w:val="22"/>
        </w:rPr>
        <w:t>1922)-</w:t>
      </w:r>
      <w:proofErr w:type="gramEnd"/>
      <w:r w:rsidRPr="00F25D38">
        <w:rPr>
          <w:rFonts w:asciiTheme="minorHAnsi" w:hAnsiTheme="minorHAnsi" w:cstheme="minorHAnsi"/>
          <w:sz w:val="22"/>
          <w:szCs w:val="22"/>
        </w:rPr>
        <w:t xml:space="preserve">anno 4 (1925). - </w:t>
      </w:r>
      <w:proofErr w:type="gramStart"/>
      <w:r w:rsidRPr="00F25D38">
        <w:rPr>
          <w:rFonts w:asciiTheme="minorHAnsi" w:hAnsiTheme="minorHAnsi" w:cstheme="minorHAnsi"/>
          <w:sz w:val="22"/>
          <w:szCs w:val="22"/>
        </w:rPr>
        <w:t>Catania :</w:t>
      </w:r>
      <w:proofErr w:type="gramEnd"/>
      <w:r w:rsidRPr="00F25D3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25D38">
        <w:rPr>
          <w:rFonts w:asciiTheme="minorHAnsi" w:hAnsiTheme="minorHAnsi" w:cstheme="minorHAnsi"/>
          <w:sz w:val="22"/>
          <w:szCs w:val="22"/>
        </w:rPr>
        <w:t>Tip</w:t>
      </w:r>
      <w:proofErr w:type="spellEnd"/>
      <w:r w:rsidRPr="00F25D38">
        <w:rPr>
          <w:rFonts w:asciiTheme="minorHAnsi" w:hAnsiTheme="minorHAnsi" w:cstheme="minorHAnsi"/>
          <w:sz w:val="22"/>
          <w:szCs w:val="22"/>
        </w:rPr>
        <w:t>. E. Coco, [1922-1925]. – 4 volumi. ((Bimensile; la periodicità varia. - CFI0709342</w:t>
      </w:r>
    </w:p>
    <w:p w14:paraId="2B685541" w14:textId="77777777" w:rsidR="00C8264D" w:rsidRPr="00F25D38" w:rsidRDefault="00C8264D" w:rsidP="00C8264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9B66D8" w14:textId="77777777" w:rsidR="00C8264D" w:rsidRPr="0016777C" w:rsidRDefault="00C8264D" w:rsidP="00C8264D">
      <w:pPr>
        <w:jc w:val="both"/>
        <w:rPr>
          <w:rFonts w:asciiTheme="minorHAnsi" w:hAnsiTheme="minorHAnsi" w:cstheme="minorHAnsi"/>
          <w:sz w:val="22"/>
          <w:szCs w:val="22"/>
        </w:rPr>
      </w:pPr>
      <w:r w:rsidRPr="0016777C">
        <w:rPr>
          <w:rFonts w:asciiTheme="minorHAnsi" w:hAnsiTheme="minorHAnsi" w:cstheme="minorHAnsi"/>
          <w:sz w:val="22"/>
          <w:szCs w:val="22"/>
        </w:rPr>
        <w:t>La *</w:t>
      </w:r>
      <w:proofErr w:type="gramStart"/>
      <w:r w:rsidRPr="0016777C">
        <w:rPr>
          <w:rFonts w:asciiTheme="minorHAnsi" w:hAnsiTheme="minorHAnsi" w:cstheme="minorHAnsi"/>
          <w:b/>
          <w:bCs/>
          <w:sz w:val="22"/>
          <w:szCs w:val="22"/>
        </w:rPr>
        <w:t>lanterna</w:t>
      </w:r>
      <w:r w:rsidRPr="0016777C">
        <w:rPr>
          <w:rFonts w:asciiTheme="minorHAnsi" w:hAnsiTheme="minorHAnsi" w:cstheme="minorHAnsi"/>
          <w:sz w:val="22"/>
          <w:szCs w:val="22"/>
        </w:rPr>
        <w:t xml:space="preserve"> :</w:t>
      </w:r>
      <w:proofErr w:type="gramEnd"/>
      <w:r w:rsidRPr="0016777C">
        <w:rPr>
          <w:rFonts w:asciiTheme="minorHAnsi" w:hAnsiTheme="minorHAnsi" w:cstheme="minorHAnsi"/>
          <w:sz w:val="22"/>
          <w:szCs w:val="22"/>
        </w:rPr>
        <w:t xml:space="preserve"> bollettino indipendente di informazioni dell'agenzia Stampa del sud : notiziario politico economico diramato alla stampa italiana ed estera. - Anno 1, n. 1 (dicembre 1948). - </w:t>
      </w:r>
      <w:proofErr w:type="gramStart"/>
      <w:r w:rsidRPr="0016777C">
        <w:rPr>
          <w:rFonts w:asciiTheme="minorHAnsi" w:hAnsiTheme="minorHAnsi" w:cstheme="minorHAnsi"/>
          <w:sz w:val="22"/>
          <w:szCs w:val="22"/>
        </w:rPr>
        <w:t>Palermo :</w:t>
      </w:r>
      <w:proofErr w:type="gramEnd"/>
      <w:r w:rsidRPr="001677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[</w:t>
      </w:r>
      <w:r w:rsidRPr="0016777C">
        <w:rPr>
          <w:rFonts w:asciiTheme="minorHAnsi" w:hAnsiTheme="minorHAnsi" w:cstheme="minorHAnsi"/>
          <w:sz w:val="22"/>
          <w:szCs w:val="22"/>
        </w:rPr>
        <w:t>s. n., 1948]. – 1 volume. ((Periodicità non determinata. - CFI0415668</w:t>
      </w:r>
    </w:p>
    <w:p w14:paraId="50C54A34" w14:textId="77777777" w:rsidR="00C8264D" w:rsidRPr="0016777C" w:rsidRDefault="00C8264D" w:rsidP="00C8264D">
      <w:pPr>
        <w:jc w:val="both"/>
        <w:rPr>
          <w:rFonts w:asciiTheme="minorHAnsi" w:hAnsiTheme="minorHAnsi" w:cstheme="minorHAnsi"/>
          <w:sz w:val="22"/>
          <w:szCs w:val="22"/>
        </w:rPr>
      </w:pPr>
      <w:r w:rsidRPr="0016777C">
        <w:rPr>
          <w:rFonts w:asciiTheme="minorHAnsi" w:hAnsiTheme="minorHAnsi" w:cstheme="minorHAnsi"/>
          <w:sz w:val="22"/>
          <w:szCs w:val="22"/>
        </w:rPr>
        <w:t>*</w:t>
      </w:r>
      <w:r w:rsidRPr="0016777C">
        <w:rPr>
          <w:rFonts w:asciiTheme="minorHAnsi" w:hAnsiTheme="minorHAnsi" w:cstheme="minorHAnsi"/>
          <w:b/>
          <w:bCs/>
          <w:sz w:val="22"/>
          <w:szCs w:val="22"/>
        </w:rPr>
        <w:t>Attualità</w:t>
      </w:r>
      <w:r w:rsidRPr="0016777C">
        <w:rPr>
          <w:rFonts w:asciiTheme="minorHAnsi" w:hAnsiTheme="minorHAnsi" w:cstheme="minorHAnsi"/>
          <w:sz w:val="22"/>
          <w:szCs w:val="22"/>
        </w:rPr>
        <w:t xml:space="preserve">. - Anno 2, n. 1 (gennaio </w:t>
      </w:r>
      <w:proofErr w:type="gramStart"/>
      <w:r w:rsidRPr="0016777C">
        <w:rPr>
          <w:rFonts w:asciiTheme="minorHAnsi" w:hAnsiTheme="minorHAnsi" w:cstheme="minorHAnsi"/>
          <w:sz w:val="22"/>
          <w:szCs w:val="22"/>
        </w:rPr>
        <w:t>1949)-</w:t>
      </w:r>
      <w:proofErr w:type="gramEnd"/>
      <w:r w:rsidRPr="0016777C">
        <w:rPr>
          <w:rFonts w:asciiTheme="minorHAnsi" w:hAnsiTheme="minorHAnsi" w:cstheme="minorHAnsi"/>
          <w:sz w:val="22"/>
          <w:szCs w:val="22"/>
        </w:rPr>
        <w:t xml:space="preserve">anno 3 (1968). - </w:t>
      </w:r>
      <w:proofErr w:type="gramStart"/>
      <w:r w:rsidRPr="0016777C">
        <w:rPr>
          <w:rFonts w:asciiTheme="minorHAnsi" w:hAnsiTheme="minorHAnsi" w:cstheme="minorHAnsi"/>
          <w:sz w:val="22"/>
          <w:szCs w:val="22"/>
        </w:rPr>
        <w:t>Palermo :</w:t>
      </w:r>
      <w:proofErr w:type="gramEnd"/>
      <w:r w:rsidRPr="0016777C">
        <w:rPr>
          <w:rFonts w:asciiTheme="minorHAnsi" w:hAnsiTheme="minorHAnsi" w:cstheme="minorHAnsi"/>
          <w:sz w:val="22"/>
          <w:szCs w:val="22"/>
        </w:rPr>
        <w:t xml:space="preserve"> [s. n., 1949-1968]. - volumi. ((Periodicità non determinata. - CFI0408012</w:t>
      </w:r>
    </w:p>
    <w:p w14:paraId="3BBC8FA6" w14:textId="77777777" w:rsidR="00C8264D" w:rsidRPr="00F25D38" w:rsidRDefault="00C8264D" w:rsidP="00C8264D">
      <w:pPr>
        <w:rPr>
          <w:rFonts w:asciiTheme="minorHAnsi" w:hAnsiTheme="minorHAnsi" w:cstheme="minorHAnsi"/>
          <w:sz w:val="22"/>
          <w:szCs w:val="22"/>
        </w:rPr>
      </w:pPr>
    </w:p>
    <w:p w14:paraId="4BDF9637" w14:textId="77777777" w:rsidR="00C8264D" w:rsidRPr="00F25D38" w:rsidRDefault="00C8264D" w:rsidP="00C8264D">
      <w:pPr>
        <w:jc w:val="both"/>
        <w:rPr>
          <w:rFonts w:asciiTheme="minorHAnsi" w:hAnsiTheme="minorHAnsi" w:cstheme="minorHAnsi"/>
          <w:sz w:val="22"/>
          <w:szCs w:val="22"/>
        </w:rPr>
      </w:pPr>
      <w:r w:rsidRPr="00F25D38">
        <w:rPr>
          <w:rFonts w:asciiTheme="minorHAnsi" w:hAnsiTheme="minorHAnsi" w:cstheme="minorHAnsi"/>
          <w:sz w:val="22"/>
          <w:szCs w:val="22"/>
        </w:rPr>
        <w:t xml:space="preserve">La </w:t>
      </w:r>
      <w:r>
        <w:rPr>
          <w:rFonts w:asciiTheme="minorHAnsi" w:hAnsiTheme="minorHAnsi" w:cstheme="minorHAnsi"/>
          <w:sz w:val="22"/>
          <w:szCs w:val="22"/>
        </w:rPr>
        <w:t>*</w:t>
      </w:r>
      <w:r w:rsidRPr="00F25D38">
        <w:rPr>
          <w:rFonts w:asciiTheme="minorHAnsi" w:hAnsiTheme="minorHAnsi" w:cstheme="minorHAnsi"/>
          <w:b/>
          <w:bCs/>
          <w:sz w:val="22"/>
          <w:szCs w:val="22"/>
        </w:rPr>
        <w:t>lanterna</w:t>
      </w:r>
      <w:r w:rsidRPr="00F25D38">
        <w:rPr>
          <w:rFonts w:asciiTheme="minorHAnsi" w:hAnsiTheme="minorHAnsi" w:cstheme="minorHAnsi"/>
          <w:sz w:val="22"/>
          <w:szCs w:val="22"/>
        </w:rPr>
        <w:t>. - A</w:t>
      </w:r>
      <w:r>
        <w:rPr>
          <w:rFonts w:asciiTheme="minorHAnsi" w:hAnsiTheme="minorHAnsi" w:cstheme="minorHAnsi"/>
          <w:sz w:val="22"/>
          <w:szCs w:val="22"/>
        </w:rPr>
        <w:t>nno</w:t>
      </w:r>
      <w:r w:rsidRPr="00F25D38">
        <w:rPr>
          <w:rFonts w:asciiTheme="minorHAnsi" w:hAnsiTheme="minorHAnsi" w:cstheme="minorHAnsi"/>
          <w:sz w:val="22"/>
          <w:szCs w:val="22"/>
        </w:rPr>
        <w:t xml:space="preserve"> 1, [n. 1] (nov</w:t>
      </w:r>
      <w:r>
        <w:rPr>
          <w:rFonts w:asciiTheme="minorHAnsi" w:hAnsiTheme="minorHAnsi" w:cstheme="minorHAnsi"/>
          <w:sz w:val="22"/>
          <w:szCs w:val="22"/>
        </w:rPr>
        <w:t>embre</w:t>
      </w:r>
      <w:r w:rsidRPr="00F25D38">
        <w:rPr>
          <w:rFonts w:asciiTheme="minorHAnsi" w:hAnsiTheme="minorHAnsi" w:cstheme="minorHAnsi"/>
          <w:sz w:val="22"/>
          <w:szCs w:val="22"/>
        </w:rPr>
        <w:t xml:space="preserve"> 1957). - </w:t>
      </w:r>
      <w:proofErr w:type="gramStart"/>
      <w:r w:rsidRPr="00F25D38">
        <w:rPr>
          <w:rFonts w:asciiTheme="minorHAnsi" w:hAnsiTheme="minorHAnsi" w:cstheme="minorHAnsi"/>
          <w:sz w:val="22"/>
          <w:szCs w:val="22"/>
        </w:rPr>
        <w:t>Messina :</w:t>
      </w:r>
      <w:proofErr w:type="gramEnd"/>
      <w:r w:rsidRPr="00F25D38">
        <w:rPr>
          <w:rFonts w:asciiTheme="minorHAnsi" w:hAnsiTheme="minorHAnsi" w:cstheme="minorHAnsi"/>
          <w:sz w:val="22"/>
          <w:szCs w:val="22"/>
        </w:rPr>
        <w:t xml:space="preserve"> La Tipografica SAD, [1957].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F25D3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1 </w:t>
      </w:r>
      <w:r w:rsidRPr="00F25D38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olume</w:t>
      </w:r>
      <w:r w:rsidRPr="00F25D38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((</w:t>
      </w:r>
      <w:r w:rsidRPr="00F25D38">
        <w:rPr>
          <w:rFonts w:asciiTheme="minorHAnsi" w:hAnsiTheme="minorHAnsi" w:cstheme="minorHAnsi"/>
          <w:sz w:val="22"/>
          <w:szCs w:val="22"/>
        </w:rPr>
        <w:t>Periodicità non determinata. - CFI0709374</w:t>
      </w:r>
    </w:p>
    <w:p w14:paraId="2CFCB707" w14:textId="77777777" w:rsidR="0031062F" w:rsidRDefault="0031062F"/>
    <w:sectPr w:rsidR="0031062F" w:rsidSect="00C826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6AEF"/>
    <w:rsid w:val="00056AEF"/>
    <w:rsid w:val="0031062F"/>
    <w:rsid w:val="00C8264D"/>
    <w:rsid w:val="00E84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0328E"/>
  <w15:chartTrackingRefBased/>
  <w15:docId w15:val="{D5A60D30-53D7-4ED3-99B4-AE302A6D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8264D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Company>HP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Rosita Palanga</dc:creator>
  <cp:keywords/>
  <dc:description/>
  <cp:lastModifiedBy>Giulia Rosita Palanga</cp:lastModifiedBy>
  <cp:revision>2</cp:revision>
  <dcterms:created xsi:type="dcterms:W3CDTF">2023-05-15T17:00:00Z</dcterms:created>
  <dcterms:modified xsi:type="dcterms:W3CDTF">2023-05-15T17:00:00Z</dcterms:modified>
</cp:coreProperties>
</file>