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35FB" w14:textId="2AC3A47A" w:rsidR="00D24C92" w:rsidRPr="0062755F" w:rsidRDefault="00D24C92" w:rsidP="0062755F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62755F">
        <w:rPr>
          <w:rFonts w:cstheme="minorHAnsi"/>
          <w:b/>
          <w:bCs/>
          <w:color w:val="C00000"/>
          <w:sz w:val="44"/>
          <w:szCs w:val="44"/>
        </w:rPr>
        <w:t>XY198</w:t>
      </w:r>
      <w:r w:rsidRPr="0062755F">
        <w:rPr>
          <w:rFonts w:cstheme="minorHAnsi"/>
          <w:bCs/>
          <w:color w:val="C00000"/>
          <w:sz w:val="44"/>
          <w:szCs w:val="44"/>
        </w:rPr>
        <w:t xml:space="preserve"> </w:t>
      </w:r>
      <w:r w:rsidRPr="0062755F">
        <w:rPr>
          <w:rFonts w:cstheme="minorHAnsi"/>
          <w:bCs/>
          <w:i/>
        </w:rPr>
        <w:tab/>
      </w:r>
      <w:r w:rsidRPr="0062755F">
        <w:rPr>
          <w:rFonts w:cstheme="minorHAnsi"/>
          <w:bCs/>
          <w:i/>
          <w:sz w:val="16"/>
          <w:szCs w:val="16"/>
        </w:rPr>
        <w:tab/>
      </w:r>
      <w:r w:rsidRPr="0062755F">
        <w:rPr>
          <w:rFonts w:cstheme="minorHAnsi"/>
          <w:bCs/>
          <w:i/>
          <w:sz w:val="16"/>
          <w:szCs w:val="16"/>
        </w:rPr>
        <w:tab/>
      </w:r>
      <w:r w:rsidRPr="0062755F">
        <w:rPr>
          <w:rFonts w:cstheme="minorHAnsi"/>
          <w:bCs/>
          <w:i/>
          <w:sz w:val="16"/>
          <w:szCs w:val="16"/>
        </w:rPr>
        <w:tab/>
      </w:r>
      <w:r w:rsidRPr="0062755F">
        <w:rPr>
          <w:rFonts w:cstheme="minorHAnsi"/>
          <w:bCs/>
          <w:i/>
          <w:sz w:val="16"/>
          <w:szCs w:val="16"/>
        </w:rPr>
        <w:tab/>
        <w:t>Scheda creata il 30 ottobre 2022</w:t>
      </w:r>
      <w:r w:rsidR="000D63AC" w:rsidRPr="0062755F">
        <w:rPr>
          <w:rFonts w:cstheme="minorHAnsi"/>
          <w:bCs/>
          <w:i/>
          <w:sz w:val="16"/>
          <w:szCs w:val="16"/>
        </w:rPr>
        <w:t>; Ultimo aggiornamento: 11 giugno 2026</w:t>
      </w:r>
    </w:p>
    <w:p w14:paraId="6D51CE45" w14:textId="442C595D" w:rsidR="000D63AC" w:rsidRPr="0062755F" w:rsidRDefault="00045C9F" w:rsidP="0062755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2755F">
        <w:rPr>
          <w:rFonts w:cstheme="minorHAnsi"/>
          <w:noProof/>
          <w:sz w:val="44"/>
          <w:szCs w:val="44"/>
        </w:rPr>
        <w:drawing>
          <wp:inline distT="0" distB="0" distL="0" distR="0" wp14:anchorId="224258EE" wp14:editId="677DAE01">
            <wp:extent cx="3045600" cy="4320000"/>
            <wp:effectExtent l="0" t="0" r="2540" b="444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3AC" w:rsidRPr="0062755F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4BC22A1" wp14:editId="5B89390C">
            <wp:extent cx="3049200" cy="4320000"/>
            <wp:effectExtent l="0" t="0" r="0" b="4445"/>
            <wp:docPr id="10614693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FA9A4" w14:textId="6D0C2B0C" w:rsidR="00D24C92" w:rsidRPr="0062755F" w:rsidRDefault="00D24C92" w:rsidP="0062755F">
      <w:pPr>
        <w:spacing w:after="0" w:line="240" w:lineRule="auto"/>
        <w:jc w:val="both"/>
        <w:rPr>
          <w:rFonts w:cstheme="minorHAnsi"/>
          <w:sz w:val="44"/>
          <w:szCs w:val="44"/>
        </w:rPr>
      </w:pPr>
      <w:r w:rsidRPr="0062755F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 w:rsidR="0062755F" w:rsidRPr="0062755F">
        <w:rPr>
          <w:rFonts w:cstheme="minorHAnsi"/>
          <w:b/>
          <w:bCs/>
          <w:color w:val="C00000"/>
          <w:sz w:val="44"/>
          <w:szCs w:val="44"/>
        </w:rPr>
        <w:t>storico-</w:t>
      </w:r>
      <w:r w:rsidRPr="0062755F">
        <w:rPr>
          <w:rFonts w:cstheme="minorHAnsi"/>
          <w:b/>
          <w:bCs/>
          <w:color w:val="C00000"/>
          <w:sz w:val="44"/>
          <w:szCs w:val="44"/>
        </w:rPr>
        <w:t>bibliografica</w:t>
      </w:r>
      <w:r w:rsidRPr="0062755F">
        <w:rPr>
          <w:rFonts w:cstheme="minorHAnsi"/>
          <w:sz w:val="44"/>
          <w:szCs w:val="44"/>
        </w:rPr>
        <w:t xml:space="preserve"> </w:t>
      </w:r>
    </w:p>
    <w:p w14:paraId="2E582244" w14:textId="5F6B6A38" w:rsidR="00BA4267" w:rsidRPr="0062755F" w:rsidRDefault="00D24C92" w:rsidP="0062755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55F">
        <w:rPr>
          <w:rFonts w:cstheme="minorHAnsi"/>
          <w:sz w:val="32"/>
          <w:szCs w:val="32"/>
        </w:rPr>
        <w:t>La *</w:t>
      </w:r>
      <w:proofErr w:type="gramStart"/>
      <w:r w:rsidRPr="0062755F">
        <w:rPr>
          <w:rFonts w:cstheme="minorHAnsi"/>
          <w:b/>
          <w:bCs/>
          <w:sz w:val="32"/>
          <w:szCs w:val="32"/>
        </w:rPr>
        <w:t xml:space="preserve">ragione </w:t>
      </w:r>
      <w:r w:rsidRPr="0062755F">
        <w:rPr>
          <w:rFonts w:cstheme="minorHAnsi"/>
          <w:sz w:val="32"/>
          <w:szCs w:val="32"/>
        </w:rPr>
        <w:t>:</w:t>
      </w:r>
      <w:proofErr w:type="gramEnd"/>
      <w:r w:rsidRPr="0062755F">
        <w:rPr>
          <w:rFonts w:cstheme="minorHAnsi"/>
          <w:sz w:val="32"/>
          <w:szCs w:val="32"/>
        </w:rPr>
        <w:t xml:space="preserve"> le ali della libertà. - Anno 1, n. 1 (2 giugno </w:t>
      </w:r>
      <w:proofErr w:type="gramStart"/>
      <w:r w:rsidRPr="0062755F">
        <w:rPr>
          <w:rFonts w:cstheme="minorHAnsi"/>
          <w:sz w:val="32"/>
          <w:szCs w:val="32"/>
        </w:rPr>
        <w:t>2021)-</w:t>
      </w:r>
      <w:proofErr w:type="gramEnd"/>
      <w:r w:rsidR="000D63AC" w:rsidRPr="0062755F">
        <w:rPr>
          <w:rFonts w:cstheme="minorHAnsi"/>
          <w:sz w:val="32"/>
          <w:szCs w:val="32"/>
        </w:rPr>
        <w:t>anno</w:t>
      </w:r>
      <w:r w:rsidR="000D63AC" w:rsidRPr="0062755F">
        <w:rPr>
          <w:rFonts w:cstheme="minorHAnsi"/>
          <w:sz w:val="32"/>
          <w:szCs w:val="32"/>
        </w:rPr>
        <w:t xml:space="preserve"> 6, n. 107 (2 giugno 2026)</w:t>
      </w:r>
      <w:r w:rsidRPr="0062755F">
        <w:rPr>
          <w:rFonts w:cstheme="minorHAnsi"/>
          <w:sz w:val="32"/>
          <w:szCs w:val="32"/>
        </w:rPr>
        <w:t xml:space="preserve">. - </w:t>
      </w:r>
      <w:proofErr w:type="gramStart"/>
      <w:r w:rsidRPr="0062755F">
        <w:rPr>
          <w:rFonts w:cstheme="minorHAnsi"/>
          <w:sz w:val="32"/>
          <w:szCs w:val="32"/>
        </w:rPr>
        <w:t>Milano :</w:t>
      </w:r>
      <w:proofErr w:type="gramEnd"/>
      <w:r w:rsidRPr="0062755F">
        <w:rPr>
          <w:rFonts w:cstheme="minorHAnsi"/>
          <w:sz w:val="32"/>
          <w:szCs w:val="32"/>
        </w:rPr>
        <w:t xml:space="preserve"> La ragione, le ali della libertà, 2021-</w:t>
      </w:r>
      <w:r w:rsidR="000D63AC" w:rsidRPr="0062755F">
        <w:rPr>
          <w:rFonts w:cstheme="minorHAnsi"/>
          <w:sz w:val="32"/>
          <w:szCs w:val="32"/>
        </w:rPr>
        <w:t>2026</w:t>
      </w:r>
      <w:r w:rsidRPr="0062755F">
        <w:rPr>
          <w:rFonts w:cstheme="minorHAnsi"/>
          <w:sz w:val="32"/>
          <w:szCs w:val="32"/>
        </w:rPr>
        <w:t xml:space="preserve">. </w:t>
      </w:r>
      <w:r w:rsidR="0062755F" w:rsidRPr="0062755F">
        <w:rPr>
          <w:rFonts w:cstheme="minorHAnsi"/>
          <w:sz w:val="32"/>
          <w:szCs w:val="32"/>
        </w:rPr>
        <w:t>–</w:t>
      </w:r>
      <w:r w:rsidRPr="0062755F">
        <w:rPr>
          <w:rFonts w:cstheme="minorHAnsi"/>
          <w:sz w:val="32"/>
          <w:szCs w:val="32"/>
        </w:rPr>
        <w:t xml:space="preserve"> </w:t>
      </w:r>
      <w:r w:rsidR="0062755F" w:rsidRPr="0062755F">
        <w:rPr>
          <w:rFonts w:cstheme="minorHAnsi"/>
          <w:sz w:val="32"/>
          <w:szCs w:val="32"/>
        </w:rPr>
        <w:t xml:space="preserve">6 </w:t>
      </w:r>
      <w:proofErr w:type="gramStart"/>
      <w:r w:rsidRPr="0062755F">
        <w:rPr>
          <w:rFonts w:cstheme="minorHAnsi"/>
          <w:sz w:val="32"/>
          <w:szCs w:val="32"/>
        </w:rPr>
        <w:t>volumi :</w:t>
      </w:r>
      <w:proofErr w:type="gramEnd"/>
      <w:r w:rsidRPr="0062755F">
        <w:rPr>
          <w:rFonts w:cstheme="minorHAnsi"/>
          <w:sz w:val="32"/>
          <w:szCs w:val="32"/>
        </w:rPr>
        <w:t xml:space="preserve"> </w:t>
      </w:r>
      <w:proofErr w:type="gramStart"/>
      <w:r w:rsidRPr="0062755F">
        <w:rPr>
          <w:rFonts w:cstheme="minorHAnsi"/>
          <w:sz w:val="32"/>
          <w:szCs w:val="32"/>
        </w:rPr>
        <w:t>ill. ;</w:t>
      </w:r>
      <w:proofErr w:type="gramEnd"/>
      <w:r w:rsidRPr="0062755F">
        <w:rPr>
          <w:rFonts w:cstheme="minorHAnsi"/>
          <w:sz w:val="32"/>
          <w:szCs w:val="32"/>
        </w:rPr>
        <w:t xml:space="preserve"> 44 cm. ((Quotidiano. </w:t>
      </w:r>
      <w:r w:rsidR="00045C9F" w:rsidRPr="0062755F">
        <w:rPr>
          <w:rFonts w:cstheme="minorHAnsi"/>
          <w:sz w:val="32"/>
          <w:szCs w:val="32"/>
        </w:rPr>
        <w:t>–</w:t>
      </w:r>
      <w:r w:rsidRPr="0062755F">
        <w:rPr>
          <w:rFonts w:cstheme="minorHAnsi"/>
          <w:sz w:val="32"/>
          <w:szCs w:val="32"/>
        </w:rPr>
        <w:t xml:space="preserve"> </w:t>
      </w:r>
      <w:r w:rsidR="00045C9F" w:rsidRPr="0062755F">
        <w:rPr>
          <w:rFonts w:cstheme="minorHAnsi"/>
          <w:sz w:val="32"/>
          <w:szCs w:val="32"/>
        </w:rPr>
        <w:t xml:space="preserve">Davide Giacalone, Direttore editoriale; Fulvio Giuliani, Direttore responsabile. - Disponibile anche online a </w:t>
      </w:r>
      <w:hyperlink r:id="rId7" w:history="1">
        <w:r w:rsidR="00045C9F" w:rsidRPr="0062755F">
          <w:rPr>
            <w:rStyle w:val="Collegamentoipertestuale"/>
            <w:rFonts w:cstheme="minorHAnsi"/>
            <w:sz w:val="32"/>
            <w:szCs w:val="32"/>
          </w:rPr>
          <w:t>https:</w:t>
        </w:r>
        <w:r w:rsidR="00045C9F" w:rsidRPr="0062755F">
          <w:rPr>
            <w:rStyle w:val="Collegamentoipertestuale"/>
            <w:rFonts w:cstheme="minorHAnsi"/>
            <w:sz w:val="32"/>
            <w:szCs w:val="32"/>
          </w:rPr>
          <w:t>//laragione.eu/</w:t>
        </w:r>
      </w:hyperlink>
      <w:r w:rsidR="00045C9F" w:rsidRPr="0062755F">
        <w:rPr>
          <w:rFonts w:cstheme="minorHAnsi"/>
          <w:sz w:val="32"/>
          <w:szCs w:val="32"/>
        </w:rPr>
        <w:t xml:space="preserve">. - </w:t>
      </w:r>
      <w:r w:rsidRPr="0062755F">
        <w:rPr>
          <w:rFonts w:cstheme="minorHAnsi"/>
          <w:sz w:val="32"/>
          <w:szCs w:val="32"/>
        </w:rPr>
        <w:t>ISSN 8143-4367. - EAN 9778143436000. - PCM0023235</w:t>
      </w:r>
    </w:p>
    <w:p w14:paraId="39C8F196" w14:textId="7CF1AFF4" w:rsidR="000D63AC" w:rsidRPr="0062755F" w:rsidRDefault="000D63AC" w:rsidP="0062755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55F">
        <w:rPr>
          <w:rFonts w:cstheme="minorHAnsi"/>
          <w:sz w:val="32"/>
          <w:szCs w:val="32"/>
        </w:rPr>
        <w:t>Soggetto: Italia – 2021-2026</w:t>
      </w:r>
    </w:p>
    <w:p w14:paraId="714FFE1B" w14:textId="604E2AA8" w:rsidR="0062755F" w:rsidRPr="0062755F" w:rsidRDefault="0062755F" w:rsidP="0062755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2755F">
        <w:rPr>
          <w:rFonts w:cstheme="minorHAnsi"/>
          <w:sz w:val="32"/>
          <w:szCs w:val="32"/>
        </w:rPr>
        <w:t>Classe: D075</w:t>
      </w:r>
    </w:p>
    <w:p w14:paraId="012618DF" w14:textId="77777777" w:rsidR="001C2841" w:rsidRPr="0062755F" w:rsidRDefault="001C2841" w:rsidP="0062755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79B70BFB" w14:textId="21DEF33C" w:rsidR="00045C9F" w:rsidRPr="0062755F" w:rsidRDefault="00045C9F" w:rsidP="0062755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2755F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5BEF3B3" w14:textId="77777777" w:rsidR="00045C9F" w:rsidRPr="0062755F" w:rsidRDefault="00045C9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62755F">
        <w:rPr>
          <w:rStyle w:val="Enfasigrassetto"/>
          <w:rFonts w:asciiTheme="minorHAnsi" w:hAnsiTheme="minorHAnsi" w:cstheme="minorHAnsi"/>
          <w:sz w:val="32"/>
          <w:szCs w:val="32"/>
        </w:rPr>
        <w:t>La Ragione – le Ali alla libertà</w:t>
      </w:r>
      <w:r w:rsidRPr="0062755F">
        <w:rPr>
          <w:rFonts w:asciiTheme="minorHAnsi" w:hAnsiTheme="minorHAnsi" w:cstheme="minorHAnsi"/>
          <w:sz w:val="32"/>
          <w:szCs w:val="32"/>
        </w:rPr>
        <w:t xml:space="preserve"> è un nuovo quotidiano di opinione, a diffusione nazionale, sia cartaceo che digitale.</w:t>
      </w:r>
    </w:p>
    <w:p w14:paraId="2997D79F" w14:textId="77777777" w:rsidR="00045C9F" w:rsidRPr="0062755F" w:rsidRDefault="00045C9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62755F">
        <w:rPr>
          <w:rFonts w:asciiTheme="minorHAnsi" w:hAnsiTheme="minorHAnsi" w:cstheme="minorHAnsi"/>
          <w:sz w:val="32"/>
          <w:szCs w:val="32"/>
        </w:rPr>
        <w:t xml:space="preserve">Lanciato lo scorso 2 giugno, in occasione della </w:t>
      </w:r>
      <w:proofErr w:type="gramStart"/>
      <w:r w:rsidRPr="0062755F">
        <w:rPr>
          <w:rFonts w:asciiTheme="minorHAnsi" w:hAnsiTheme="minorHAnsi" w:cstheme="minorHAnsi"/>
          <w:sz w:val="32"/>
          <w:szCs w:val="32"/>
        </w:rPr>
        <w:t>festa della Repubblica</w:t>
      </w:r>
      <w:proofErr w:type="gramEnd"/>
      <w:r w:rsidRPr="0062755F">
        <w:rPr>
          <w:rFonts w:asciiTheme="minorHAnsi" w:hAnsiTheme="minorHAnsi" w:cstheme="minorHAnsi"/>
          <w:sz w:val="32"/>
          <w:szCs w:val="32"/>
        </w:rPr>
        <w:t xml:space="preserve"> Italiana. Si tratta di un quotidiano di ispirazione liberaldemocratica ed europeista, focalizzato sull’approfondimento di notizie attraverso analisi e commenti.</w:t>
      </w:r>
    </w:p>
    <w:p w14:paraId="4137AE14" w14:textId="77777777" w:rsidR="00045C9F" w:rsidRPr="0062755F" w:rsidRDefault="00045C9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62755F">
        <w:rPr>
          <w:rFonts w:asciiTheme="minorHAnsi" w:hAnsiTheme="minorHAnsi" w:cstheme="minorHAnsi"/>
          <w:sz w:val="32"/>
          <w:szCs w:val="32"/>
        </w:rPr>
        <w:lastRenderedPageBreak/>
        <w:t>A coordinare il lavoro, Davide Giacalone, in qualità di Direttore editoriale, e Fulvio Giuliani, nel ruolo di Direttore responsabile.</w:t>
      </w:r>
    </w:p>
    <w:p w14:paraId="101DFB67" w14:textId="4DB59D79" w:rsidR="00045C9F" w:rsidRPr="0062755F" w:rsidRDefault="00045C9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62755F">
        <w:rPr>
          <w:rFonts w:asciiTheme="minorHAnsi" w:hAnsiTheme="minorHAnsi" w:cstheme="minorHAnsi"/>
          <w:sz w:val="32"/>
          <w:szCs w:val="32"/>
        </w:rPr>
        <w:t xml:space="preserve">Il giornale, indipendente e non legato ad alcun partito, né associazione, nasce per raccontare con approfondimenti, commenti e libere opinioni l’Italia della ripartenza. Libertà in ogni sua forma, tolleranza, impresa, merito e sana concorrenza sono alcuni dei cardini su cui si fonda La Ragione. </w:t>
      </w:r>
      <w:hyperlink r:id="rId8" w:history="1">
        <w:r w:rsidRPr="0062755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https://laragione.eu/chi-siamo/</w:t>
        </w:r>
      </w:hyperlink>
    </w:p>
    <w:p w14:paraId="4D38FC67" w14:textId="77777777" w:rsidR="001C2841" w:rsidRPr="0062755F" w:rsidRDefault="001C2841" w:rsidP="0062755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it-IT"/>
        </w:rPr>
      </w:pPr>
    </w:p>
    <w:p w14:paraId="3F176DEE" w14:textId="496545F1" w:rsidR="00045C9F" w:rsidRPr="0062755F" w:rsidRDefault="00045C9F" w:rsidP="0062755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62755F">
        <w:rPr>
          <w:rFonts w:eastAsia="Times New Roman" w:cstheme="minorHAnsi"/>
          <w:b/>
          <w:bCs/>
          <w:sz w:val="32"/>
          <w:szCs w:val="32"/>
          <w:lang w:eastAsia="it-IT"/>
        </w:rPr>
        <w:t>“Nasce il Quotidiano La Ragione -Le Ali della Libertà del Presidente Volpi e del suo braccio destro Fiorani!”</w:t>
      </w:r>
    </w:p>
    <w:p w14:paraId="00E10853" w14:textId="77777777" w:rsidR="00045C9F" w:rsidRPr="0062755F" w:rsidRDefault="00045C9F" w:rsidP="0062755F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it-IT"/>
        </w:rPr>
      </w:pPr>
      <w:r w:rsidRPr="0062755F">
        <w:rPr>
          <w:rFonts w:eastAsia="Times New Roman" w:cstheme="minorHAnsi"/>
          <w:sz w:val="32"/>
          <w:szCs w:val="32"/>
          <w:lang w:eastAsia="it-IT"/>
        </w:rPr>
        <w:t>“Il Presidente Gabriele “Lele” Volpi ed il suo braccio destro Fiorani entrano nell’editoria, è nato il quotidiano: La Ragione, Le Ali della Libertà!”</w:t>
      </w:r>
    </w:p>
    <w:p w14:paraId="540908DB" w14:textId="77777777" w:rsidR="00045C9F" w:rsidRPr="0062755F" w:rsidRDefault="00045C9F" w:rsidP="0062755F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it-IT"/>
        </w:rPr>
      </w:pPr>
      <w:proofErr w:type="gramStart"/>
      <w:r w:rsidRPr="0062755F">
        <w:rPr>
          <w:rFonts w:eastAsia="Times New Roman" w:cstheme="minorHAnsi"/>
          <w:sz w:val="32"/>
          <w:szCs w:val="32"/>
          <w:lang w:eastAsia="it-IT"/>
        </w:rPr>
        <w:t>Recco(</w:t>
      </w:r>
      <w:proofErr w:type="gramEnd"/>
      <w:r w:rsidRPr="0062755F">
        <w:rPr>
          <w:rFonts w:eastAsia="Times New Roman" w:cstheme="minorHAnsi"/>
          <w:sz w:val="32"/>
          <w:szCs w:val="32"/>
          <w:lang w:eastAsia="it-IT"/>
        </w:rPr>
        <w:t>Genova):</w:t>
      </w:r>
    </w:p>
    <w:p w14:paraId="79A595F1" w14:textId="77777777" w:rsidR="00045C9F" w:rsidRPr="0062755F" w:rsidRDefault="00045C9F" w:rsidP="0062755F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it-IT"/>
        </w:rPr>
      </w:pPr>
      <w:r w:rsidRPr="0062755F">
        <w:rPr>
          <w:rFonts w:eastAsia="Times New Roman" w:cstheme="minorHAnsi"/>
          <w:sz w:val="32"/>
          <w:szCs w:val="32"/>
          <w:lang w:eastAsia="it-IT"/>
        </w:rPr>
        <w:t xml:space="preserve">Il Tycoon, Imprenditore, Petroliere, Presidente </w:t>
      </w:r>
      <w:proofErr w:type="gramStart"/>
      <w:r w:rsidRPr="0062755F">
        <w:rPr>
          <w:rFonts w:eastAsia="Times New Roman" w:cstheme="minorHAnsi"/>
          <w:sz w:val="32"/>
          <w:szCs w:val="32"/>
          <w:lang w:eastAsia="it-IT"/>
        </w:rPr>
        <w:t>Volpi ,</w:t>
      </w:r>
      <w:proofErr w:type="gramEnd"/>
      <w:r w:rsidRPr="0062755F">
        <w:rPr>
          <w:rFonts w:eastAsia="Times New Roman" w:cstheme="minorHAnsi"/>
          <w:sz w:val="32"/>
          <w:szCs w:val="32"/>
          <w:lang w:eastAsia="it-IT"/>
        </w:rPr>
        <w:t xml:space="preserve"> insieme al suo consigliere di fiducia Fiorani ha dato vita ad un nuovo quotidiano di etichetta liberale e democratica si chiama:” La Ragione-Le Ali della Libertà, prezzo lancio 0,50 </w:t>
      </w:r>
      <w:proofErr w:type="gramStart"/>
      <w:r w:rsidRPr="0062755F">
        <w:rPr>
          <w:rFonts w:eastAsia="Times New Roman" w:cstheme="minorHAnsi"/>
          <w:sz w:val="32"/>
          <w:szCs w:val="32"/>
          <w:lang w:eastAsia="it-IT"/>
        </w:rPr>
        <w:t>€ .</w:t>
      </w:r>
      <w:proofErr w:type="gramEnd"/>
      <w:r w:rsidRPr="0062755F">
        <w:rPr>
          <w:rFonts w:eastAsia="Times New Roman" w:cstheme="minorHAnsi"/>
          <w:sz w:val="32"/>
          <w:szCs w:val="32"/>
          <w:lang w:eastAsia="it-IT"/>
        </w:rPr>
        <w:t xml:space="preserve"> Un quotidiano libero e democratico. </w:t>
      </w:r>
      <w:proofErr w:type="gramStart"/>
      <w:r w:rsidRPr="0062755F">
        <w:rPr>
          <w:rFonts w:eastAsia="Times New Roman" w:cstheme="minorHAnsi"/>
          <w:sz w:val="32"/>
          <w:szCs w:val="32"/>
          <w:lang w:eastAsia="it-IT"/>
        </w:rPr>
        <w:t>Buona  nuova</w:t>
      </w:r>
      <w:proofErr w:type="gramEnd"/>
      <w:r w:rsidRPr="0062755F">
        <w:rPr>
          <w:rFonts w:eastAsia="Times New Roman" w:cstheme="minorHAnsi"/>
          <w:sz w:val="32"/>
          <w:szCs w:val="32"/>
          <w:lang w:eastAsia="it-IT"/>
        </w:rPr>
        <w:t xml:space="preserve"> avventura per la nuova impresa dell’imprenditore </w:t>
      </w:r>
      <w:proofErr w:type="spellStart"/>
      <w:r w:rsidRPr="0062755F">
        <w:rPr>
          <w:rFonts w:eastAsia="Times New Roman" w:cstheme="minorHAnsi"/>
          <w:sz w:val="32"/>
          <w:szCs w:val="32"/>
          <w:lang w:eastAsia="it-IT"/>
        </w:rPr>
        <w:t>recchelino</w:t>
      </w:r>
      <w:proofErr w:type="spellEnd"/>
      <w:r w:rsidRPr="0062755F">
        <w:rPr>
          <w:rFonts w:eastAsia="Times New Roman" w:cstheme="minorHAnsi"/>
          <w:sz w:val="32"/>
          <w:szCs w:val="32"/>
          <w:lang w:eastAsia="it-IT"/>
        </w:rPr>
        <w:t xml:space="preserve"> e genovese Volpi/Fiorani. Buona </w:t>
      </w:r>
      <w:proofErr w:type="gramStart"/>
      <w:r w:rsidRPr="0062755F">
        <w:rPr>
          <w:rFonts w:eastAsia="Times New Roman" w:cstheme="minorHAnsi"/>
          <w:sz w:val="32"/>
          <w:szCs w:val="32"/>
          <w:lang w:eastAsia="it-IT"/>
        </w:rPr>
        <w:t>vita !!</w:t>
      </w:r>
      <w:proofErr w:type="gramEnd"/>
      <w:r w:rsidRPr="0062755F">
        <w:rPr>
          <w:rFonts w:eastAsia="Times New Roman" w:cstheme="minorHAnsi"/>
          <w:sz w:val="32"/>
          <w:szCs w:val="32"/>
          <w:lang w:eastAsia="it-IT"/>
        </w:rPr>
        <w:t xml:space="preserve"> Correte in edicola parola del </w:t>
      </w:r>
      <w:proofErr w:type="spellStart"/>
      <w:r w:rsidRPr="0062755F">
        <w:rPr>
          <w:rFonts w:eastAsia="Times New Roman" w:cstheme="minorHAnsi"/>
          <w:sz w:val="32"/>
          <w:szCs w:val="32"/>
          <w:lang w:eastAsia="it-IT"/>
        </w:rPr>
        <w:t>Sioula</w:t>
      </w:r>
      <w:proofErr w:type="spellEnd"/>
      <w:r w:rsidRPr="0062755F">
        <w:rPr>
          <w:rFonts w:eastAsia="Times New Roman" w:cstheme="minorHAnsi"/>
          <w:sz w:val="32"/>
          <w:szCs w:val="32"/>
          <w:lang w:eastAsia="it-IT"/>
        </w:rPr>
        <w:t>!! Simone Mora</w:t>
      </w:r>
    </w:p>
    <w:p w14:paraId="5414E308" w14:textId="5A6D867B" w:rsidR="00045C9F" w:rsidRPr="0062755F" w:rsidRDefault="00045C9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hyperlink r:id="rId9" w:history="1">
        <w:r w:rsidRPr="0062755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https://simoneersioula.it/nasce-il-quotidiano-la-ragione-le-ali-della-liberta-del-presidente-volpi-e-del-suo-braccio-destro-fiorani/</w:t>
        </w:r>
      </w:hyperlink>
    </w:p>
    <w:p w14:paraId="46096D74" w14:textId="77777777" w:rsidR="0062755F" w:rsidRPr="0062755F" w:rsidRDefault="0062755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14:paraId="66BB105F" w14:textId="43C9DE2E" w:rsidR="0062755F" w:rsidRPr="0062755F" w:rsidRDefault="0062755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hyperlink r:id="rId10" w:history="1">
        <w:r w:rsidRPr="0062755F">
          <w:rPr>
            <w:rStyle w:val="Collegamentoipertestuale"/>
            <w:rFonts w:asciiTheme="minorHAnsi" w:hAnsiTheme="minorHAnsi" w:cstheme="minorHAnsi"/>
            <w:sz w:val="32"/>
            <w:szCs w:val="32"/>
          </w:rPr>
          <w:t>Il futuro è online e social. Il nostro futuro, con voi, è online e social. Le parole del direttore Fulvio Giuliani. Il video</w:t>
        </w:r>
        <w:r w:rsidRPr="0062755F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3 giugno 2026</w:t>
        </w:r>
      </w:hyperlink>
    </w:p>
    <w:p w14:paraId="3945220B" w14:textId="77777777" w:rsidR="0062755F" w:rsidRPr="0062755F" w:rsidRDefault="0062755F" w:rsidP="0062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29A322E" w14:textId="77777777" w:rsidR="00045C9F" w:rsidRPr="0062755F" w:rsidRDefault="00045C9F" w:rsidP="0062755F">
      <w:pPr>
        <w:spacing w:after="0" w:line="240" w:lineRule="auto"/>
        <w:jc w:val="both"/>
        <w:rPr>
          <w:rFonts w:cstheme="minorHAnsi"/>
          <w:b/>
          <w:bCs/>
        </w:rPr>
      </w:pPr>
    </w:p>
    <w:sectPr w:rsidR="00045C9F" w:rsidRPr="00627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0D00"/>
    <w:multiLevelType w:val="multilevel"/>
    <w:tmpl w:val="C20C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15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2C15"/>
    <w:rsid w:val="00045C9F"/>
    <w:rsid w:val="000D63AC"/>
    <w:rsid w:val="001C2841"/>
    <w:rsid w:val="00272C15"/>
    <w:rsid w:val="0062755F"/>
    <w:rsid w:val="008E0753"/>
    <w:rsid w:val="00BA4267"/>
    <w:rsid w:val="00D24C92"/>
    <w:rsid w:val="00D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494"/>
  <w15:chartTrackingRefBased/>
  <w15:docId w15:val="{50FCA300-B3C6-41D5-A2D5-6477B627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C92"/>
  </w:style>
  <w:style w:type="paragraph" w:styleId="Titolo2">
    <w:name w:val="heading 2"/>
    <w:basedOn w:val="Normale"/>
    <w:link w:val="Titolo2Carattere"/>
    <w:uiPriority w:val="9"/>
    <w:qFormat/>
    <w:rsid w:val="00045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C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5C9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4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5C9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5C9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5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7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agione.eu/chi-sia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ragione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aragione.eu/life/editoria/il-futuro-e-online-e-social-il-nostro-futuro-con-voi-e-online-e-so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moneersioula.it/nasce-il-quotidiano-la-ragione-le-ali-della-liberta-del-presidente-volpi-e-del-suo-braccio-destro-fiora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9</cp:revision>
  <dcterms:created xsi:type="dcterms:W3CDTF">2022-10-31T08:55:00Z</dcterms:created>
  <dcterms:modified xsi:type="dcterms:W3CDTF">2026-06-12T04:59:00Z</dcterms:modified>
</cp:coreProperties>
</file>